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F" w:rsidRPr="00FD04EF" w:rsidRDefault="00AB3E91" w:rsidP="00FD0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Parliamentary question 87</w:t>
      </w:r>
      <w:bookmarkStart w:id="0" w:name="_GoBack"/>
      <w:bookmarkEnd w:id="0"/>
    </w:p>
    <w:tbl>
      <w:tblPr>
        <w:tblStyle w:val="TableGrid"/>
        <w:tblW w:w="14000" w:type="dxa"/>
        <w:tblLook w:val="04A0"/>
      </w:tblPr>
      <w:tblGrid>
        <w:gridCol w:w="974"/>
        <w:gridCol w:w="2712"/>
        <w:gridCol w:w="10314"/>
      </w:tblGrid>
      <w:tr w:rsidR="003A70C8" w:rsidRPr="005633ED" w:rsidTr="003A70C8">
        <w:tc>
          <w:tcPr>
            <w:tcW w:w="974" w:type="dxa"/>
            <w:shd w:val="clear" w:color="auto" w:fill="BFBFBF" w:themeFill="background1" w:themeFillShade="BF"/>
          </w:tcPr>
          <w:p w:rsidR="003A70C8" w:rsidRPr="005633ED" w:rsidRDefault="003A70C8" w:rsidP="005633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3ED">
              <w:rPr>
                <w:rFonts w:ascii="Arial" w:hAnsi="Arial" w:cs="Arial"/>
                <w:b/>
                <w:sz w:val="24"/>
                <w:szCs w:val="24"/>
              </w:rPr>
              <w:t>Ref No.</w:t>
            </w:r>
          </w:p>
        </w:tc>
        <w:tc>
          <w:tcPr>
            <w:tcW w:w="2712" w:type="dxa"/>
            <w:shd w:val="clear" w:color="auto" w:fill="BFBFBF" w:themeFill="background1" w:themeFillShade="BF"/>
          </w:tcPr>
          <w:p w:rsidR="003A70C8" w:rsidRPr="005633ED" w:rsidRDefault="003A70C8" w:rsidP="005633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3ED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  <w:p w:rsidR="003A70C8" w:rsidRPr="005633ED" w:rsidRDefault="003A70C8" w:rsidP="005633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4" w:type="dxa"/>
            <w:shd w:val="clear" w:color="auto" w:fill="BFBFBF" w:themeFill="background1" w:themeFillShade="BF"/>
          </w:tcPr>
          <w:p w:rsidR="003A70C8" w:rsidRPr="005633ED" w:rsidRDefault="003A70C8" w:rsidP="005633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3ED">
              <w:rPr>
                <w:rFonts w:ascii="Arial" w:hAnsi="Arial" w:cs="Arial"/>
                <w:b/>
                <w:sz w:val="24"/>
                <w:szCs w:val="24"/>
              </w:rPr>
              <w:t xml:space="preserve">Response </w:t>
            </w:r>
          </w:p>
        </w:tc>
      </w:tr>
      <w:tr w:rsidR="003A70C8" w:rsidRPr="005633ED" w:rsidTr="003A70C8">
        <w:tc>
          <w:tcPr>
            <w:tcW w:w="974" w:type="dxa"/>
          </w:tcPr>
          <w:p w:rsidR="003A70C8" w:rsidRPr="00FD04EF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>NW92E</w:t>
            </w:r>
          </w:p>
          <w:p w:rsidR="003A70C8" w:rsidRPr="00FD04EF" w:rsidRDefault="003A70C8" w:rsidP="00FD04EF">
            <w:pPr>
              <w:spacing w:before="100" w:beforeAutospacing="1" w:after="100" w:afterAutospacing="1"/>
              <w:ind w:left="142"/>
              <w:jc w:val="both"/>
              <w:outlineLvl w:val="0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712" w:type="dxa"/>
          </w:tcPr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 xml:space="preserve">87. Mr J H </w:t>
            </w:r>
            <w:proofErr w:type="spellStart"/>
            <w:r w:rsidRPr="00FD04EF">
              <w:rPr>
                <w:rFonts w:ascii="Arial" w:hAnsi="Arial" w:cs="Arial"/>
              </w:rPr>
              <w:t>Steenhuisen</w:t>
            </w:r>
            <w:proofErr w:type="spellEnd"/>
            <w:r w:rsidRPr="00FD04EF">
              <w:rPr>
                <w:rFonts w:ascii="Arial" w:hAnsi="Arial" w:cs="Arial"/>
              </w:rPr>
              <w:t xml:space="preserve"> (DA) to ask the Minister of </w:t>
            </w:r>
            <w:proofErr w:type="spellStart"/>
            <w:r w:rsidRPr="00FD04EF">
              <w:rPr>
                <w:rFonts w:ascii="Arial" w:hAnsi="Arial" w:cs="Arial"/>
              </w:rPr>
              <w:t>Labour</w:t>
            </w:r>
            <w:proofErr w:type="spellEnd"/>
            <w:r w:rsidRPr="00FD04EF">
              <w:rPr>
                <w:rFonts w:ascii="Arial" w:hAnsi="Arial" w:cs="Arial"/>
              </w:rPr>
              <w:t>:</w:t>
            </w:r>
          </w:p>
          <w:p w:rsidR="003A70C8" w:rsidRPr="00FD04EF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>(1) What is the current status of the investigation into Compensation for Occupational Injuries and Diseases Claim G/1072893/3/006601820;</w:t>
            </w: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Pr="00FD04EF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>(2) what are the names of the investigating officer(s) who was and/or were assigned to investigate the charges;</w:t>
            </w:r>
          </w:p>
          <w:p w:rsidR="003A70C8" w:rsidRPr="00FD04EF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 xml:space="preserve">(3) </w:t>
            </w:r>
            <w:proofErr w:type="gramStart"/>
            <w:r w:rsidRPr="00FD04EF">
              <w:rPr>
                <w:rFonts w:ascii="Arial" w:hAnsi="Arial" w:cs="Arial"/>
              </w:rPr>
              <w:t>whether</w:t>
            </w:r>
            <w:proofErr w:type="gramEnd"/>
            <w:r w:rsidRPr="00FD04EF">
              <w:rPr>
                <w:rFonts w:ascii="Arial" w:hAnsi="Arial" w:cs="Arial"/>
              </w:rPr>
              <w:t xml:space="preserve"> the case has been </w:t>
            </w:r>
            <w:proofErr w:type="spellStart"/>
            <w:r w:rsidRPr="00FD04EF">
              <w:rPr>
                <w:rFonts w:ascii="Arial" w:hAnsi="Arial" w:cs="Arial"/>
              </w:rPr>
              <w:t>finalised</w:t>
            </w:r>
            <w:proofErr w:type="spellEnd"/>
            <w:r w:rsidRPr="00FD04EF">
              <w:rPr>
                <w:rFonts w:ascii="Arial" w:hAnsi="Arial" w:cs="Arial"/>
              </w:rPr>
              <w:t xml:space="preserve">; if not, what is the envisaged date for the </w:t>
            </w:r>
            <w:proofErr w:type="spellStart"/>
            <w:r w:rsidRPr="00FD04EF">
              <w:rPr>
                <w:rFonts w:ascii="Arial" w:hAnsi="Arial" w:cs="Arial"/>
              </w:rPr>
              <w:t>finalisation</w:t>
            </w:r>
            <w:proofErr w:type="spellEnd"/>
            <w:r w:rsidRPr="00FD04EF">
              <w:rPr>
                <w:rFonts w:ascii="Arial" w:hAnsi="Arial" w:cs="Arial"/>
              </w:rPr>
              <w:t xml:space="preserve"> of the case; if so, what are the details of the outcome of the case? </w:t>
            </w:r>
          </w:p>
          <w:p w:rsidR="003A70C8" w:rsidRDefault="003A70C8" w:rsidP="00FD04EF">
            <w:pPr>
              <w:jc w:val="both"/>
              <w:rPr>
                <w:rFonts w:ascii="Arial" w:hAnsi="Arial" w:cs="Arial"/>
              </w:rPr>
            </w:pPr>
          </w:p>
          <w:p w:rsidR="003A70C8" w:rsidRPr="00FD04EF" w:rsidRDefault="003A70C8" w:rsidP="00FD04EF">
            <w:pPr>
              <w:jc w:val="both"/>
              <w:rPr>
                <w:rFonts w:ascii="Arial" w:hAnsi="Arial" w:cs="Arial"/>
              </w:rPr>
            </w:pPr>
            <w:r w:rsidRPr="00FD04EF">
              <w:rPr>
                <w:rFonts w:ascii="Arial" w:hAnsi="Arial" w:cs="Arial"/>
              </w:rPr>
              <w:t>NW92E</w:t>
            </w:r>
          </w:p>
          <w:p w:rsidR="003A70C8" w:rsidRPr="00FD04EF" w:rsidRDefault="003A70C8" w:rsidP="00FD04EF">
            <w:pPr>
              <w:spacing w:before="100" w:beforeAutospacing="1" w:after="100" w:afterAutospacing="1"/>
              <w:ind w:left="142"/>
              <w:jc w:val="both"/>
              <w:outlineLvl w:val="0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314" w:type="dxa"/>
          </w:tcPr>
          <w:p w:rsidR="003A70C8" w:rsidRDefault="003A70C8" w:rsidP="005633ED">
            <w:pPr>
              <w:spacing w:before="100" w:beforeAutospacing="1" w:after="100" w:afterAutospacing="1"/>
              <w:ind w:left="14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33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87(1) </w:t>
            </w:r>
          </w:p>
          <w:p w:rsidR="003A70C8" w:rsidRDefault="003A70C8" w:rsidP="003A70C8">
            <w:pPr>
              <w:jc w:val="both"/>
              <w:rPr>
                <w:rFonts w:ascii="Arial" w:hAnsi="Arial" w:cs="Arial"/>
              </w:rPr>
            </w:pPr>
            <w:r w:rsidRPr="003A70C8">
              <w:rPr>
                <w:rFonts w:ascii="Arial" w:hAnsi="Arial" w:cs="Arial"/>
              </w:rPr>
              <w:t>The incident was an explosion at Wilmar SA PTY LTD. The following individuals suffered injuries as follows:</w:t>
            </w:r>
          </w:p>
          <w:p w:rsidR="003A70C8" w:rsidRPr="003A70C8" w:rsidRDefault="003A70C8" w:rsidP="003A70C8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49"/>
              <w:gridCol w:w="2551"/>
              <w:gridCol w:w="1438"/>
              <w:gridCol w:w="4850"/>
            </w:tblGrid>
            <w:tr w:rsidR="003A70C8" w:rsidRPr="00D83354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INJURIES SUSTAINED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STATUS OF CLAIM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PROGRESS</w:t>
                  </w:r>
                </w:p>
              </w:tc>
            </w:tr>
            <w:tr w:rsidR="003A70C8" w:rsidRPr="00D83354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 xml:space="preserve">Brandon </w:t>
                  </w:r>
                  <w:proofErr w:type="spellStart"/>
                  <w:r w:rsidRPr="003A70C8">
                    <w:rPr>
                      <w:rFonts w:ascii="Arial" w:hAnsi="Arial" w:cs="Arial"/>
                    </w:rPr>
                    <w:t>Hylen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Fatal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accepted.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Partial dependency documents requested, last dated request 2018.11.02.</w:t>
                  </w:r>
                </w:p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Documents still not submitted by beneficiary.</w:t>
                  </w:r>
                </w:p>
              </w:tc>
            </w:tr>
            <w:tr w:rsidR="003A70C8" w:rsidRPr="00D83354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R.T.P Berry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Smoke inhalation and soft tissue injury of back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accepted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requested Resumption report requested 09.07 2017. Documents requested still not submitted.  No payment can be done without the requested documents.</w:t>
                  </w:r>
                </w:p>
              </w:tc>
            </w:tr>
            <w:tr w:rsidR="003A70C8" w:rsidRPr="00D83354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3A70C8">
                    <w:rPr>
                      <w:rFonts w:ascii="Arial" w:hAnsi="Arial" w:cs="Arial"/>
                    </w:rPr>
                    <w:t>Danie</w:t>
                  </w:r>
                  <w:proofErr w:type="spellEnd"/>
                  <w:r w:rsidRPr="003A70C8"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 w:rsidRPr="003A70C8">
                    <w:rPr>
                      <w:rFonts w:ascii="Arial" w:hAnsi="Arial" w:cs="Arial"/>
                    </w:rPr>
                    <w:t>Graan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Multiple superficial injuries sustained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accepted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and resumption report requested 09.07.2017. Documents still outstanding. No payment can be done without the requested documents.</w:t>
                  </w:r>
                </w:p>
              </w:tc>
            </w:tr>
            <w:tr w:rsidR="003A70C8" w:rsidRPr="00D83354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3A70C8">
                    <w:rPr>
                      <w:rFonts w:ascii="Arial" w:hAnsi="Arial" w:cs="Arial"/>
                    </w:rPr>
                    <w:t>Izelad</w:t>
                  </w:r>
                  <w:proofErr w:type="spellEnd"/>
                  <w:r w:rsidRPr="003A70C8"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r w:rsidRPr="003A70C8">
                    <w:rPr>
                      <w:rFonts w:ascii="Arial" w:hAnsi="Arial" w:cs="Arial"/>
                    </w:rPr>
                    <w:t>Graan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Foreign body in eye, ear and lung injuries.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was accepted.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and resumption report requested 09.07.2017. Documents still outstanding. Payment cannot be done until submission of the requested information.</w:t>
                  </w:r>
                </w:p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received without date fit for duty and no indication of any PD.</w:t>
                  </w:r>
                </w:p>
              </w:tc>
            </w:tr>
            <w:tr w:rsidR="003A70C8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 xml:space="preserve">Thabo C. </w:t>
                  </w:r>
                  <w:proofErr w:type="spellStart"/>
                  <w:r w:rsidRPr="003A70C8">
                    <w:rPr>
                      <w:rFonts w:ascii="Arial" w:hAnsi="Arial" w:cs="Arial"/>
                    </w:rPr>
                    <w:t>Lephale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Smoke inhalation , bronchospasm and lower back muscle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accepted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and resumption report were requested on the 09.07.2017.</w:t>
                  </w:r>
                </w:p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 xml:space="preserve">Final medical report was submitted with no date of fit for duty and any permanent impairment indicated. </w:t>
                  </w:r>
                </w:p>
              </w:tc>
            </w:tr>
            <w:tr w:rsidR="003A70C8" w:rsidTr="003A70C8"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 xml:space="preserve">Edward K </w:t>
                  </w:r>
                  <w:proofErr w:type="spellStart"/>
                  <w:r w:rsidRPr="003A70C8">
                    <w:rPr>
                      <w:rFonts w:ascii="Arial" w:hAnsi="Arial" w:cs="Arial"/>
                    </w:rPr>
                    <w:t>Mokotsi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Smoke and inhalation, soft tissue of the back.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Liability accepted.</w:t>
                  </w:r>
                </w:p>
              </w:tc>
              <w:tc>
                <w:tcPr>
                  <w:tcW w:w="0" w:type="auto"/>
                </w:tcPr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Final medical report and resumption report requested on the 09.07.2017</w:t>
                  </w:r>
                </w:p>
                <w:p w:rsidR="003A70C8" w:rsidRPr="003A70C8" w:rsidRDefault="003A70C8" w:rsidP="003A70C8">
                  <w:pPr>
                    <w:jc w:val="both"/>
                    <w:rPr>
                      <w:rFonts w:ascii="Arial" w:hAnsi="Arial" w:cs="Arial"/>
                    </w:rPr>
                  </w:pPr>
                  <w:r w:rsidRPr="003A70C8">
                    <w:rPr>
                      <w:rFonts w:ascii="Arial" w:hAnsi="Arial" w:cs="Arial"/>
                    </w:rPr>
                    <w:t>Documents are still outstanding. .</w:t>
                  </w:r>
                </w:p>
              </w:tc>
            </w:tr>
          </w:tbl>
          <w:p w:rsidR="003A70C8" w:rsidRPr="005633ED" w:rsidRDefault="003A70C8" w:rsidP="005633ED">
            <w:pPr>
              <w:spacing w:before="100" w:beforeAutospacing="1" w:after="100" w:afterAutospacing="1"/>
              <w:ind w:left="14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503" w:rsidRPr="005633ED" w:rsidRDefault="007F1503" w:rsidP="005633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A54947" w:rsidRPr="005633ED" w:rsidRDefault="00A54947" w:rsidP="005633ED">
      <w:pPr>
        <w:spacing w:after="0" w:line="240" w:lineRule="auto"/>
        <w:jc w:val="both"/>
        <w:rPr>
          <w:rFonts w:ascii="Arial" w:eastAsia="Times New Roman" w:hAnsi="Arial" w:cs="Arial"/>
          <w:color w:val="1F4E79"/>
          <w:sz w:val="24"/>
          <w:szCs w:val="24"/>
          <w:lang w:val="en-ZA"/>
        </w:rPr>
      </w:pPr>
    </w:p>
    <w:sectPr w:rsidR="00A54947" w:rsidRPr="005633ED" w:rsidSect="00695A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468"/>
    <w:multiLevelType w:val="hybridMultilevel"/>
    <w:tmpl w:val="0C825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5182"/>
    <w:multiLevelType w:val="hybridMultilevel"/>
    <w:tmpl w:val="03A64AD8"/>
    <w:lvl w:ilvl="0" w:tplc="194CB68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A24B4D"/>
    <w:multiLevelType w:val="hybridMultilevel"/>
    <w:tmpl w:val="45F092F0"/>
    <w:lvl w:ilvl="0" w:tplc="E50EEF5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947"/>
    <w:rsid w:val="000C772B"/>
    <w:rsid w:val="00102C9A"/>
    <w:rsid w:val="002A7117"/>
    <w:rsid w:val="002D5085"/>
    <w:rsid w:val="002E2F0A"/>
    <w:rsid w:val="0037107A"/>
    <w:rsid w:val="003A70C8"/>
    <w:rsid w:val="00413ACE"/>
    <w:rsid w:val="004339F5"/>
    <w:rsid w:val="004B01B9"/>
    <w:rsid w:val="005633ED"/>
    <w:rsid w:val="00587505"/>
    <w:rsid w:val="00602D7E"/>
    <w:rsid w:val="00695AF8"/>
    <w:rsid w:val="00695B66"/>
    <w:rsid w:val="006E286F"/>
    <w:rsid w:val="007F1503"/>
    <w:rsid w:val="00807C94"/>
    <w:rsid w:val="008633FA"/>
    <w:rsid w:val="009B0E8B"/>
    <w:rsid w:val="009B2DA2"/>
    <w:rsid w:val="00A02031"/>
    <w:rsid w:val="00A25209"/>
    <w:rsid w:val="00A2609D"/>
    <w:rsid w:val="00A35009"/>
    <w:rsid w:val="00A54947"/>
    <w:rsid w:val="00AA2F4E"/>
    <w:rsid w:val="00AB01CD"/>
    <w:rsid w:val="00AB3E91"/>
    <w:rsid w:val="00B70C4C"/>
    <w:rsid w:val="00BB442C"/>
    <w:rsid w:val="00C12523"/>
    <w:rsid w:val="00CF6C6C"/>
    <w:rsid w:val="00D060AC"/>
    <w:rsid w:val="00D25EFC"/>
    <w:rsid w:val="00D4180C"/>
    <w:rsid w:val="00D53DB2"/>
    <w:rsid w:val="00D64744"/>
    <w:rsid w:val="00D81CC5"/>
    <w:rsid w:val="00DE0A68"/>
    <w:rsid w:val="00EC27E0"/>
    <w:rsid w:val="00FC6F73"/>
    <w:rsid w:val="00FD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Minky Makhudu</dc:creator>
  <cp:lastModifiedBy>PUMZA</cp:lastModifiedBy>
  <cp:revision>2</cp:revision>
  <cp:lastPrinted>2015-08-21T06:33:00Z</cp:lastPrinted>
  <dcterms:created xsi:type="dcterms:W3CDTF">2019-03-29T09:28:00Z</dcterms:created>
  <dcterms:modified xsi:type="dcterms:W3CDTF">2019-03-29T09:28:00Z</dcterms:modified>
</cp:coreProperties>
</file>