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25EFB">
        <w:rPr>
          <w:rFonts w:ascii="Times New Roman" w:hAnsi="Times New Roman" w:cs="Times New Roman"/>
          <w:b/>
          <w:sz w:val="24"/>
          <w:szCs w:val="24"/>
        </w:rPr>
        <w:t xml:space="preserve"> 780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B34A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B34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25EFB" w:rsidRPr="00CF60C1" w:rsidRDefault="00625EFB" w:rsidP="00625EF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C1">
        <w:rPr>
          <w:rFonts w:ascii="Times New Roman" w:hAnsi="Times New Roman" w:cs="Times New Roman"/>
          <w:b/>
          <w:sz w:val="24"/>
          <w:szCs w:val="24"/>
        </w:rPr>
        <w:t>780.</w:t>
      </w:r>
      <w:r w:rsidRPr="00CF60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F60C1">
        <w:rPr>
          <w:rFonts w:ascii="Times New Roman" w:hAnsi="Times New Roman" w:cs="Times New Roman"/>
          <w:b/>
          <w:sz w:val="24"/>
          <w:szCs w:val="24"/>
        </w:rPr>
        <w:t>Adv</w:t>
      </w:r>
      <w:proofErr w:type="spellEnd"/>
      <w:r w:rsidRPr="00CF60C1">
        <w:rPr>
          <w:rFonts w:ascii="Times New Roman" w:hAnsi="Times New Roman" w:cs="Times New Roman"/>
          <w:b/>
          <w:sz w:val="24"/>
          <w:szCs w:val="24"/>
        </w:rPr>
        <w:t xml:space="preserve"> H C Schmidt (DA) to ask the Minister of Basic Education:</w:t>
      </w:r>
    </w:p>
    <w:p w:rsidR="00625EFB" w:rsidRPr="00F929DD" w:rsidRDefault="00625EFB" w:rsidP="00625EFB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929DD">
        <w:rPr>
          <w:rFonts w:ascii="Times New Roman" w:hAnsi="Times New Roman" w:cs="Times New Roman"/>
          <w:sz w:val="24"/>
          <w:szCs w:val="24"/>
        </w:rPr>
        <w:t>With regard to her department’s presentation to the Portfolio Committee on Basic Education on 21</w:t>
      </w:r>
      <w:r w:rsidRPr="00F929D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29DD">
        <w:rPr>
          <w:rFonts w:ascii="Times New Roman" w:hAnsi="Times New Roman" w:cs="Times New Roman"/>
          <w:sz w:val="24"/>
          <w:szCs w:val="24"/>
        </w:rPr>
        <w:t>February 2017, what are the reasons for the (a) unusual low amount budgeted by the Mpumalanga Education Department for Learner Teacher Support Material for the 2016-17 financial year and (b) below 50% achievement of targets for new and replacement schools by the provincial departments of (</w:t>
      </w:r>
      <w:proofErr w:type="spellStart"/>
      <w:r w:rsidRPr="00F929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29DD">
        <w:rPr>
          <w:rFonts w:ascii="Times New Roman" w:hAnsi="Times New Roman" w:cs="Times New Roman"/>
          <w:sz w:val="24"/>
          <w:szCs w:val="24"/>
        </w:rPr>
        <w:t xml:space="preserve">) the Eastern Cape, (ii) the Free State, (iii) Gauteng, (iv) Limpopo, (v) Mpumalanga, (vi) the Northern Cape and (vii) North West?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9DD">
        <w:rPr>
          <w:rFonts w:ascii="Times New Roman" w:hAnsi="Times New Roman" w:cs="Times New Roman"/>
          <w:sz w:val="20"/>
          <w:szCs w:val="20"/>
        </w:rPr>
        <w:tab/>
      </w:r>
      <w:r w:rsidRPr="00F929DD">
        <w:rPr>
          <w:rFonts w:ascii="Times New Roman" w:hAnsi="Times New Roman" w:cs="Times New Roman"/>
          <w:noProof/>
          <w:sz w:val="20"/>
          <w:szCs w:val="20"/>
          <w:lang w:val="af-ZA"/>
        </w:rPr>
        <w:t>NW839E</w:t>
      </w:r>
    </w:p>
    <w:p w:rsidR="0078640A" w:rsidRDefault="0078640A" w:rsidP="007864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:rsidR="0078640A" w:rsidRDefault="0078640A" w:rsidP="0078640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Parliamentary Question has been forwarded to provinces. The Directorate is still waiting for responses.</w:t>
      </w: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640A" w:rsidRDefault="0078640A" w:rsidP="0078640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8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2E150E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25EFB"/>
    <w:rsid w:val="00666324"/>
    <w:rsid w:val="00692B11"/>
    <w:rsid w:val="006C1F10"/>
    <w:rsid w:val="006D7B63"/>
    <w:rsid w:val="006F297B"/>
    <w:rsid w:val="00720CC4"/>
    <w:rsid w:val="0078640A"/>
    <w:rsid w:val="007A4190"/>
    <w:rsid w:val="007F25CB"/>
    <w:rsid w:val="008112C9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C00DC4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ommendation Char,List Paragraph1 Char,List Paragraph 1 Char,Table of contents numbered Char,Bullet List Char,References Char,Heading1 Char"/>
    <w:link w:val="ListParagraph"/>
    <w:uiPriority w:val="34"/>
    <w:locked/>
    <w:rsid w:val="0078640A"/>
    <w:rPr>
      <w:rFonts w:ascii="Calibri" w:eastAsia="Calibri" w:hAnsi="Calibri" w:cs="Times New Roman"/>
    </w:rPr>
  </w:style>
  <w:style w:type="paragraph" w:styleId="ListParagraph">
    <w:name w:val="List Paragraph"/>
    <w:aliases w:val="Recommendation,List Paragraph1,List Paragraph 1,Table of contents numbered,Bullet List,References,Heading1"/>
    <w:basedOn w:val="Normal"/>
    <w:link w:val="ListParagraphChar"/>
    <w:uiPriority w:val="34"/>
    <w:qFormat/>
    <w:rsid w:val="007864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ommendation Char,List Paragraph1 Char,List Paragraph 1 Char,Table of contents numbered Char,Bullet List Char,References Char,Heading1 Char"/>
    <w:link w:val="ListParagraph"/>
    <w:uiPriority w:val="34"/>
    <w:locked/>
    <w:rsid w:val="0078640A"/>
    <w:rPr>
      <w:rFonts w:ascii="Calibri" w:eastAsia="Calibri" w:hAnsi="Calibri" w:cs="Times New Roman"/>
    </w:rPr>
  </w:style>
  <w:style w:type="paragraph" w:styleId="ListParagraph">
    <w:name w:val="List Paragraph"/>
    <w:aliases w:val="Recommendation,List Paragraph1,List Paragraph 1,Table of contents numbered,Bullet List,References,Heading1"/>
    <w:basedOn w:val="Normal"/>
    <w:link w:val="ListParagraphChar"/>
    <w:uiPriority w:val="34"/>
    <w:qFormat/>
    <w:rsid w:val="007864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2017-03-24T04:26:00Z</dcterms:created>
  <dcterms:modified xsi:type="dcterms:W3CDTF">2017-04-05T11:40:00Z</dcterms:modified>
</cp:coreProperties>
</file>