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5573CB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0B50E2">
        <w:rPr>
          <w:u w:val="none"/>
        </w:rPr>
        <w:t>3204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934463">
        <w:rPr>
          <w:rFonts w:ascii="Arial" w:hAnsi="Arial" w:cs="Arial"/>
          <w:b/>
          <w:bCs/>
        </w:rPr>
        <w:t xml:space="preserve">Friday, </w:t>
      </w:r>
      <w:r w:rsidR="001F6C9D">
        <w:rPr>
          <w:rFonts w:ascii="Arial" w:hAnsi="Arial" w:cs="Arial"/>
          <w:b/>
          <w:bCs/>
        </w:rPr>
        <w:t>2</w:t>
      </w:r>
      <w:r w:rsidR="000B50E2">
        <w:rPr>
          <w:rFonts w:ascii="Arial" w:hAnsi="Arial" w:cs="Arial"/>
          <w:b/>
          <w:bCs/>
        </w:rPr>
        <w:t xml:space="preserve">8 August 2015 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0B50E2">
        <w:rPr>
          <w:u w:val="none"/>
        </w:rPr>
        <w:t xml:space="preserve">34 </w:t>
      </w:r>
      <w:r>
        <w:rPr>
          <w:u w:val="none"/>
        </w:rPr>
        <w:t>OF 2015</w:t>
      </w:r>
    </w:p>
    <w:p w:rsidR="000B50E2" w:rsidRDefault="000B50E2" w:rsidP="000B50E2"/>
    <w:p w:rsidR="000B50E2" w:rsidRDefault="000B50E2" w:rsidP="00B432E6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B432E6" w:rsidRPr="009357F9" w:rsidRDefault="000B50E2" w:rsidP="00B432E6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0B50E2">
        <w:rPr>
          <w:rFonts w:ascii="Arial" w:hAnsi="Arial" w:cs="Arial"/>
          <w:b/>
          <w:lang w:val="en-US"/>
        </w:rPr>
        <w:t>3204.</w:t>
      </w:r>
      <w:r w:rsidRPr="000B50E2">
        <w:rPr>
          <w:rFonts w:ascii="Arial" w:hAnsi="Arial" w:cs="Arial"/>
          <w:b/>
          <w:lang w:val="en-US"/>
        </w:rPr>
        <w:tab/>
        <w:t xml:space="preserve">Ms S V Kalyan (DA) to ask the Minister of </w:t>
      </w:r>
      <w:r>
        <w:rPr>
          <w:rFonts w:ascii="Arial" w:hAnsi="Arial" w:cs="Arial"/>
          <w:b/>
          <w:lang w:val="en-US"/>
        </w:rPr>
        <w:t>Home Affairs</w:t>
      </w:r>
      <w:r w:rsidR="00AF0C0C" w:rsidRPr="00AF0C0C">
        <w:rPr>
          <w:rFonts w:ascii="Arial" w:hAnsi="Arial" w:cs="Arial"/>
          <w:b/>
          <w:lang w:val="en-US"/>
        </w:rPr>
        <w:t>:</w:t>
      </w:r>
    </w:p>
    <w:p w:rsidR="00934463" w:rsidRDefault="00934463" w:rsidP="00A80D28">
      <w:pPr>
        <w:spacing w:line="320" w:lineRule="exact"/>
        <w:jc w:val="both"/>
        <w:rPr>
          <w:rFonts w:ascii="Arial" w:hAnsi="Arial" w:cs="Arial"/>
          <w:lang w:val="en-US"/>
        </w:rPr>
      </w:pPr>
    </w:p>
    <w:p w:rsidR="00557CA9" w:rsidRDefault="000B50E2" w:rsidP="000B50E2">
      <w:pPr>
        <w:spacing w:line="320" w:lineRule="exact"/>
        <w:jc w:val="both"/>
        <w:rPr>
          <w:rFonts w:ascii="Arial" w:hAnsi="Arial" w:cs="Arial"/>
          <w:lang w:val="en-US"/>
        </w:rPr>
      </w:pPr>
      <w:r w:rsidRPr="000B50E2">
        <w:rPr>
          <w:rFonts w:ascii="Arial" w:hAnsi="Arial" w:cs="Arial"/>
          <w:lang w:val="en-US"/>
        </w:rPr>
        <w:t xml:space="preserve">Whether Cage Africa has appealed to the Government to grant (a) political asylum and (b) a new home to Guantanamo Bay detainees; if so, what are the details of the (i) appeal and (ii) financial implications for (aa) her </w:t>
      </w:r>
      <w:r w:rsidR="00C257CB">
        <w:rPr>
          <w:rFonts w:ascii="Arial" w:hAnsi="Arial" w:cs="Arial"/>
          <w:lang w:val="en-US"/>
        </w:rPr>
        <w:t xml:space="preserve">(sic) </w:t>
      </w:r>
      <w:r w:rsidRPr="000B50E2">
        <w:rPr>
          <w:rFonts w:ascii="Arial" w:hAnsi="Arial" w:cs="Arial"/>
          <w:lang w:val="en-US"/>
        </w:rPr>
        <w:t>department and (bb) the Government?</w:t>
      </w:r>
      <w:r w:rsidRPr="000B50E2">
        <w:rPr>
          <w:rFonts w:ascii="Arial" w:hAnsi="Arial" w:cs="Arial"/>
          <w:lang w:val="en-US"/>
        </w:rPr>
        <w:tab/>
      </w:r>
      <w:r w:rsidRPr="000B50E2">
        <w:rPr>
          <w:rFonts w:ascii="Arial" w:hAnsi="Arial" w:cs="Arial"/>
          <w:lang w:val="en-US"/>
        </w:rPr>
        <w:tab/>
      </w:r>
      <w:r w:rsidRPr="000B50E2">
        <w:rPr>
          <w:rFonts w:ascii="Arial" w:hAnsi="Arial" w:cs="Arial"/>
          <w:lang w:val="en-US"/>
        </w:rPr>
        <w:tab/>
      </w:r>
      <w:r w:rsidRPr="000B50E2">
        <w:rPr>
          <w:rFonts w:ascii="Arial" w:hAnsi="Arial" w:cs="Arial"/>
          <w:lang w:val="en-US"/>
        </w:rPr>
        <w:tab/>
      </w:r>
      <w:r w:rsidRPr="000B50E2">
        <w:rPr>
          <w:rFonts w:ascii="Arial" w:hAnsi="Arial" w:cs="Arial"/>
          <w:lang w:val="en-US"/>
        </w:rPr>
        <w:tab/>
      </w:r>
      <w:r w:rsidRPr="000B50E2">
        <w:rPr>
          <w:rFonts w:ascii="Arial" w:hAnsi="Arial" w:cs="Arial"/>
          <w:lang w:val="en-US"/>
        </w:rPr>
        <w:tab/>
      </w:r>
      <w:r w:rsidRPr="000B50E2">
        <w:rPr>
          <w:rFonts w:ascii="Arial" w:hAnsi="Arial" w:cs="Arial"/>
          <w:lang w:val="en-US"/>
        </w:rPr>
        <w:tab/>
      </w:r>
      <w:r w:rsidRPr="000B50E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C257CB">
        <w:rPr>
          <w:rFonts w:ascii="Arial" w:hAnsi="Arial" w:cs="Arial"/>
          <w:lang w:val="en-US"/>
        </w:rPr>
        <w:tab/>
      </w:r>
      <w:r w:rsidRPr="000B50E2">
        <w:rPr>
          <w:rFonts w:ascii="Arial" w:hAnsi="Arial" w:cs="Arial"/>
          <w:lang w:val="en-US"/>
        </w:rPr>
        <w:t>NW3803E</w:t>
      </w:r>
      <w:r w:rsidR="00280893" w:rsidRPr="00280893">
        <w:rPr>
          <w:rFonts w:ascii="Arial" w:hAnsi="Arial" w:cs="Arial"/>
          <w:lang w:val="en-US"/>
        </w:rPr>
        <w:tab/>
      </w:r>
      <w:r w:rsidR="00280893" w:rsidRPr="00280893">
        <w:rPr>
          <w:rFonts w:ascii="Arial" w:hAnsi="Arial" w:cs="Arial"/>
          <w:lang w:val="en-US"/>
        </w:rPr>
        <w:tab/>
      </w:r>
      <w:r w:rsidR="00280893" w:rsidRPr="00280893">
        <w:rPr>
          <w:rFonts w:ascii="Arial" w:hAnsi="Arial" w:cs="Arial"/>
          <w:lang w:val="en-US"/>
        </w:rPr>
        <w:tab/>
      </w:r>
      <w:r w:rsidR="00280893" w:rsidRPr="00280893">
        <w:rPr>
          <w:rFonts w:ascii="Arial" w:hAnsi="Arial" w:cs="Arial"/>
          <w:lang w:val="en-US"/>
        </w:rPr>
        <w:tab/>
      </w:r>
      <w:r w:rsidR="00280893" w:rsidRPr="00280893">
        <w:rPr>
          <w:rFonts w:ascii="Arial" w:hAnsi="Arial" w:cs="Arial"/>
          <w:lang w:val="en-US"/>
        </w:rPr>
        <w:tab/>
      </w:r>
      <w:r w:rsidR="00280893">
        <w:rPr>
          <w:rFonts w:ascii="Arial" w:hAnsi="Arial" w:cs="Arial"/>
          <w:lang w:val="en-US"/>
        </w:rPr>
        <w:tab/>
      </w:r>
    </w:p>
    <w:p w:rsidR="00FF55EE" w:rsidRPr="009357F9" w:rsidRDefault="00131C96" w:rsidP="007F7FC3">
      <w:pPr>
        <w:spacing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FF55EE" w:rsidRPr="009357F9">
        <w:rPr>
          <w:rFonts w:ascii="Arial" w:hAnsi="Arial" w:cs="Arial"/>
          <w:b/>
        </w:rPr>
        <w:t>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C22323" w:rsidRDefault="00131C96" w:rsidP="00131C96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of Home Affairs does not have information about this alleged appeal. </w:t>
      </w:r>
      <w:r w:rsidR="00C22323">
        <w:rPr>
          <w:rFonts w:ascii="Arial" w:hAnsi="Arial" w:cs="Arial"/>
        </w:rPr>
        <w:t>A request from an organisation such as Cage Africa to the South African government should follow proper channels and be submitted through the Department of International Relations and Cooperation (DIRCO).</w:t>
      </w:r>
    </w:p>
    <w:p w:rsidR="00C22323" w:rsidRDefault="00C22323" w:rsidP="00131C96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C22323" w:rsidSect="00DE1B3A">
      <w:headerReference w:type="even" r:id="rId8"/>
      <w:headerReference w:type="default" r:id="rId9"/>
      <w:pgSz w:w="11907" w:h="16839" w:code="9"/>
      <w:pgMar w:top="568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E82" w:rsidRDefault="002B4E82">
      <w:r>
        <w:separator/>
      </w:r>
    </w:p>
  </w:endnote>
  <w:endnote w:type="continuationSeparator" w:id="0">
    <w:p w:rsidR="002B4E82" w:rsidRDefault="002B4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E82" w:rsidRDefault="002B4E82">
      <w:r>
        <w:separator/>
      </w:r>
    </w:p>
  </w:footnote>
  <w:footnote w:type="continuationSeparator" w:id="0">
    <w:p w:rsidR="002B4E82" w:rsidRDefault="002B4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2323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18"/>
  </w:num>
  <w:num w:numId="5">
    <w:abstractNumId w:val="3"/>
  </w:num>
  <w:num w:numId="6">
    <w:abstractNumId w:val="17"/>
  </w:num>
  <w:num w:numId="7">
    <w:abstractNumId w:val="27"/>
  </w:num>
  <w:num w:numId="8">
    <w:abstractNumId w:val="32"/>
  </w:num>
  <w:num w:numId="9">
    <w:abstractNumId w:val="10"/>
  </w:num>
  <w:num w:numId="10">
    <w:abstractNumId w:val="30"/>
  </w:num>
  <w:num w:numId="11">
    <w:abstractNumId w:val="13"/>
  </w:num>
  <w:num w:numId="12">
    <w:abstractNumId w:val="6"/>
  </w:num>
  <w:num w:numId="13">
    <w:abstractNumId w:val="21"/>
  </w:num>
  <w:num w:numId="14">
    <w:abstractNumId w:val="29"/>
  </w:num>
  <w:num w:numId="15">
    <w:abstractNumId w:val="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26"/>
  </w:num>
  <w:num w:numId="20">
    <w:abstractNumId w:val="9"/>
  </w:num>
  <w:num w:numId="21">
    <w:abstractNumId w:val="24"/>
  </w:num>
  <w:num w:numId="22">
    <w:abstractNumId w:val="0"/>
  </w:num>
  <w:num w:numId="23">
    <w:abstractNumId w:val="8"/>
  </w:num>
  <w:num w:numId="24">
    <w:abstractNumId w:val="28"/>
  </w:num>
  <w:num w:numId="25">
    <w:abstractNumId w:val="4"/>
  </w:num>
  <w:num w:numId="26">
    <w:abstractNumId w:val="15"/>
  </w:num>
  <w:num w:numId="27">
    <w:abstractNumId w:val="20"/>
  </w:num>
  <w:num w:numId="28">
    <w:abstractNumId w:val="12"/>
  </w:num>
  <w:num w:numId="29">
    <w:abstractNumId w:val="25"/>
  </w:num>
  <w:num w:numId="30">
    <w:abstractNumId w:val="16"/>
  </w:num>
  <w:num w:numId="31">
    <w:abstractNumId w:val="7"/>
  </w:num>
  <w:num w:numId="32">
    <w:abstractNumId w:val="11"/>
  </w:num>
  <w:num w:numId="33">
    <w:abstractNumId w:val="19"/>
  </w:num>
  <w:num w:numId="34">
    <w:abstractNumId w:val="31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28D0"/>
    <w:rsid w:val="000138A2"/>
    <w:rsid w:val="000139AD"/>
    <w:rsid w:val="00013DD4"/>
    <w:rsid w:val="00013EBD"/>
    <w:rsid w:val="000144B0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0E2"/>
    <w:rsid w:val="000B559E"/>
    <w:rsid w:val="000B61A7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1C9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40D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7670"/>
    <w:rsid w:val="00217E95"/>
    <w:rsid w:val="00220619"/>
    <w:rsid w:val="00220670"/>
    <w:rsid w:val="00220B13"/>
    <w:rsid w:val="002212A1"/>
    <w:rsid w:val="00221663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4E82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6A9A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50CC2"/>
    <w:rsid w:val="00451F97"/>
    <w:rsid w:val="004531C7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80A"/>
    <w:rsid w:val="005573CB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2AB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896"/>
    <w:rsid w:val="00663AF0"/>
    <w:rsid w:val="00663BC1"/>
    <w:rsid w:val="0066406C"/>
    <w:rsid w:val="00664557"/>
    <w:rsid w:val="00664AB1"/>
    <w:rsid w:val="00664E36"/>
    <w:rsid w:val="00664E3A"/>
    <w:rsid w:val="00665970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693"/>
    <w:rsid w:val="008359C1"/>
    <w:rsid w:val="00835BE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45ED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452A"/>
    <w:rsid w:val="00AC6910"/>
    <w:rsid w:val="00AC6F43"/>
    <w:rsid w:val="00AC7C34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875"/>
    <w:rsid w:val="00B81E97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6762"/>
    <w:rsid w:val="00BA7117"/>
    <w:rsid w:val="00BB0AA3"/>
    <w:rsid w:val="00BB1BE1"/>
    <w:rsid w:val="00BB1F1F"/>
    <w:rsid w:val="00BB1F46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323"/>
    <w:rsid w:val="00C228DA"/>
    <w:rsid w:val="00C22F4F"/>
    <w:rsid w:val="00C23192"/>
    <w:rsid w:val="00C231C9"/>
    <w:rsid w:val="00C233DA"/>
    <w:rsid w:val="00C236CB"/>
    <w:rsid w:val="00C246CE"/>
    <w:rsid w:val="00C257CB"/>
    <w:rsid w:val="00C26EF6"/>
    <w:rsid w:val="00C304EF"/>
    <w:rsid w:val="00C30676"/>
    <w:rsid w:val="00C30B8E"/>
    <w:rsid w:val="00C3101F"/>
    <w:rsid w:val="00C3130C"/>
    <w:rsid w:val="00C3133B"/>
    <w:rsid w:val="00C317B5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0E7"/>
    <w:rsid w:val="00C834CE"/>
    <w:rsid w:val="00C83900"/>
    <w:rsid w:val="00C85D02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6FAA"/>
    <w:rsid w:val="00DF7728"/>
    <w:rsid w:val="00DF790B"/>
    <w:rsid w:val="00E005D7"/>
    <w:rsid w:val="00E0089B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278"/>
    <w:rsid w:val="00E6332C"/>
    <w:rsid w:val="00E638D9"/>
    <w:rsid w:val="00E63E61"/>
    <w:rsid w:val="00E64581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0D6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2015-11-27T08:05:00Z</cp:lastPrinted>
  <dcterms:created xsi:type="dcterms:W3CDTF">2015-12-10T11:43:00Z</dcterms:created>
  <dcterms:modified xsi:type="dcterms:W3CDTF">2015-12-10T11:43:00Z</dcterms:modified>
</cp:coreProperties>
</file>