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21713E" w:rsidP="00E35620">
      <w:pPr>
        <w:spacing w:after="0" w:line="240" w:lineRule="auto"/>
      </w:pPr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28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 xml:space="preserve">DATE OF PUBLICATION IN INTERNAL QUESTION PAPER: 9 FEBRUARY 2023 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Mr </w:t>
      </w:r>
      <w:r>
        <w:rPr>
          <w:rFonts w:ascii="Arial" w:hAnsi="Arial" w:cs="Arial"/>
          <w:b/>
          <w:sz w:val="20"/>
          <w:szCs w:val="20"/>
          <w:lang w:val="en-ZA"/>
        </w:rPr>
        <w:t xml:space="preserve">R A Lees </w:t>
      </w:r>
      <w:r w:rsidRPr="00C36430">
        <w:rPr>
          <w:rFonts w:ascii="Arial" w:hAnsi="Arial" w:cs="Arial"/>
          <w:b/>
          <w:sz w:val="20"/>
          <w:szCs w:val="20"/>
          <w:lang w:val="en-ZA"/>
        </w:rPr>
        <w:t xml:space="preserve">(DA) to ask the Minister of </w:t>
      </w:r>
      <w:r>
        <w:rPr>
          <w:rFonts w:ascii="Arial" w:hAnsi="Arial" w:cs="Arial"/>
          <w:b/>
          <w:sz w:val="20"/>
          <w:szCs w:val="20"/>
          <w:lang w:val="en-ZA"/>
        </w:rPr>
        <w:t>Police</w:t>
      </w:r>
      <w:proofErr w:type="gramStart"/>
      <w:r w:rsidRPr="00C36430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E35620">
        <w:rPr>
          <w:rFonts w:ascii="Arial" w:hAnsi="Arial" w:cs="Arial"/>
          <w:sz w:val="20"/>
          <w:szCs w:val="20"/>
          <w:lang w:val="en-ZA"/>
        </w:rPr>
        <w:t>What are the relevant details of all (a) attempted murders, (b) murders and (c) drive-by</w:t>
      </w:r>
      <w:r w:rsidR="00E35620">
        <w:rPr>
          <w:rFonts w:ascii="Arial" w:hAnsi="Arial" w:cs="Arial"/>
          <w:sz w:val="20"/>
          <w:szCs w:val="20"/>
          <w:lang w:val="en-ZA"/>
        </w:rPr>
        <w:t xml:space="preserve"> shootings that have been reported to police stations in ward 10 of the </w:t>
      </w:r>
      <w:proofErr w:type="spellStart"/>
      <w:r w:rsidR="00E35620">
        <w:rPr>
          <w:rFonts w:ascii="Arial" w:hAnsi="Arial" w:cs="Arial"/>
          <w:sz w:val="20"/>
          <w:szCs w:val="20"/>
          <w:lang w:val="en-ZA"/>
        </w:rPr>
        <w:t>Inkosi</w:t>
      </w:r>
      <w:proofErr w:type="spellEnd"/>
      <w:r w:rsidR="00E35620"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 w:rsidR="00E35620">
        <w:rPr>
          <w:rFonts w:ascii="Arial" w:hAnsi="Arial" w:cs="Arial"/>
          <w:sz w:val="20"/>
          <w:szCs w:val="20"/>
          <w:lang w:val="en-ZA"/>
        </w:rPr>
        <w:t>Langalibalele</w:t>
      </w:r>
      <w:proofErr w:type="spellEnd"/>
      <w:r w:rsidR="00E35620">
        <w:rPr>
          <w:rFonts w:ascii="Arial" w:hAnsi="Arial" w:cs="Arial"/>
          <w:sz w:val="20"/>
          <w:szCs w:val="20"/>
          <w:lang w:val="en-ZA"/>
        </w:rPr>
        <w:t xml:space="preserve"> Local Municipality in KwaZulu-Natal from 1 January 2019 to 31 December 2022?</w:t>
      </w:r>
      <w:r w:rsidR="00E35620">
        <w:rPr>
          <w:rFonts w:ascii="Arial" w:hAnsi="Arial" w:cs="Arial"/>
          <w:sz w:val="20"/>
          <w:szCs w:val="20"/>
          <w:lang w:val="en-ZA"/>
        </w:rPr>
        <w:br/>
      </w:r>
      <w:r w:rsidR="00E35620">
        <w:rPr>
          <w:rFonts w:ascii="Arial" w:hAnsi="Arial" w:cs="Arial"/>
          <w:sz w:val="20"/>
          <w:szCs w:val="20"/>
          <w:lang w:val="en-ZA"/>
        </w:rPr>
        <w:br/>
      </w:r>
      <w:r w:rsidR="00E35620" w:rsidRPr="00E35620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="00E35620" w:rsidRPr="0032130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="00E35620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124DCE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13E"/>
    <w:rsid w:val="00124DCE"/>
    <w:rsid w:val="0021713E"/>
    <w:rsid w:val="00321302"/>
    <w:rsid w:val="00E3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8-2023-02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2023-02-28T07:30:00Z</dcterms:created>
  <dcterms:modified xsi:type="dcterms:W3CDTF">2023-02-28T07:47:00Z</dcterms:modified>
</cp:coreProperties>
</file>