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88" w:rsidRDefault="007A0E5E" w:rsidP="000F7C88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820D7">
        <w:rPr>
          <w:rFonts w:ascii="Arial" w:hAnsi="Arial" w:cs="Arial"/>
          <w:b/>
          <w:sz w:val="24"/>
          <w:szCs w:val="24"/>
        </w:rPr>
        <w:tab/>
      </w:r>
      <w:r w:rsidR="005179F3">
        <w:rPr>
          <w:noProof/>
          <w:lang w:eastAsia="en-ZA"/>
        </w:rPr>
        <w:drawing>
          <wp:inline distT="0" distB="0" distL="0" distR="0">
            <wp:extent cx="2171700" cy="762000"/>
            <wp:effectExtent l="0" t="0" r="0" b="0"/>
            <wp:docPr id="1" name="Picture 1" descr="The dtic logo (trade, industry  &amp; competition) (Full C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e dtic logo (trade, industry  &amp; competition) (Full C)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0D7">
        <w:rPr>
          <w:rFonts w:ascii="Arial" w:hAnsi="Arial" w:cs="Arial"/>
          <w:b/>
          <w:sz w:val="24"/>
          <w:szCs w:val="24"/>
        </w:rPr>
        <w:tab/>
      </w:r>
      <w:r w:rsidRPr="00D820D7">
        <w:rPr>
          <w:rFonts w:ascii="Arial" w:hAnsi="Arial" w:cs="Arial"/>
          <w:b/>
          <w:sz w:val="24"/>
          <w:szCs w:val="24"/>
        </w:rPr>
        <w:tab/>
      </w:r>
      <w:r w:rsidRPr="00D820D7">
        <w:rPr>
          <w:rFonts w:ascii="Arial" w:hAnsi="Arial" w:cs="Arial"/>
          <w:b/>
          <w:sz w:val="24"/>
          <w:szCs w:val="24"/>
        </w:rPr>
        <w:tab/>
      </w:r>
    </w:p>
    <w:p w:rsidR="007A0E5E" w:rsidRDefault="007A0E5E" w:rsidP="000F7C88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820D7">
        <w:rPr>
          <w:rFonts w:ascii="Arial" w:hAnsi="Arial" w:cs="Arial"/>
          <w:b/>
          <w:sz w:val="24"/>
          <w:szCs w:val="24"/>
        </w:rPr>
        <w:t>THE NATIONAL ASSEMBLY</w:t>
      </w:r>
    </w:p>
    <w:p w:rsidR="000F7C88" w:rsidRPr="00D820D7" w:rsidRDefault="000F7C88" w:rsidP="000F7C88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A0E5E" w:rsidRDefault="007A0E5E" w:rsidP="000F7C88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820D7">
        <w:rPr>
          <w:rFonts w:ascii="Arial" w:hAnsi="Arial" w:cs="Arial"/>
          <w:b/>
          <w:sz w:val="24"/>
          <w:szCs w:val="24"/>
        </w:rPr>
        <w:t>QUESTION FOR WRITTEN REPLY</w:t>
      </w:r>
    </w:p>
    <w:p w:rsidR="000F7C88" w:rsidRPr="00D820D7" w:rsidRDefault="000F7C88" w:rsidP="000F7C88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F7C88" w:rsidRDefault="000F7C88" w:rsidP="000F7C88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NO. 2714</w:t>
      </w:r>
      <w:r w:rsidR="007A0E5E" w:rsidRPr="00D820D7">
        <w:rPr>
          <w:rFonts w:ascii="Arial" w:hAnsi="Arial" w:cs="Arial"/>
          <w:b/>
          <w:sz w:val="24"/>
          <w:szCs w:val="24"/>
        </w:rPr>
        <w:tab/>
      </w:r>
    </w:p>
    <w:p w:rsidR="000F7C88" w:rsidRDefault="000F7C88" w:rsidP="000F7C88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7A0E5E" w:rsidRPr="00D820D7" w:rsidRDefault="007A0E5E" w:rsidP="001542F4">
      <w:pPr>
        <w:spacing w:after="0" w:line="360" w:lineRule="auto"/>
        <w:ind w:left="567" w:hanging="567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820D7">
        <w:rPr>
          <w:rFonts w:ascii="Arial" w:hAnsi="Arial" w:cs="Arial"/>
          <w:b/>
          <w:sz w:val="24"/>
          <w:szCs w:val="24"/>
        </w:rPr>
        <w:t>Mr M J Cuthbert (DA) to ask the Minister of Trade, Industry and Competition</w:t>
      </w:r>
      <w:r w:rsidR="00EF5448" w:rsidRPr="00D820D7">
        <w:rPr>
          <w:rFonts w:ascii="Arial" w:hAnsi="Arial" w:cs="Arial"/>
          <w:b/>
          <w:sz w:val="24"/>
          <w:szCs w:val="24"/>
        </w:rPr>
        <w:fldChar w:fldCharType="begin"/>
      </w:r>
      <w:r w:rsidRPr="00D820D7">
        <w:rPr>
          <w:rFonts w:ascii="Arial" w:hAnsi="Arial" w:cs="Arial"/>
          <w:sz w:val="24"/>
          <w:szCs w:val="24"/>
        </w:rPr>
        <w:instrText xml:space="preserve"> XE "</w:instrText>
      </w:r>
      <w:r w:rsidRPr="00D820D7">
        <w:rPr>
          <w:rFonts w:ascii="Arial" w:hAnsi="Arial" w:cs="Arial"/>
          <w:b/>
          <w:sz w:val="24"/>
          <w:szCs w:val="24"/>
        </w:rPr>
        <w:instrText>Trade, Industry and Competition</w:instrText>
      </w:r>
      <w:r w:rsidRPr="00D820D7">
        <w:rPr>
          <w:rFonts w:ascii="Arial" w:hAnsi="Arial" w:cs="Arial"/>
          <w:sz w:val="24"/>
          <w:szCs w:val="24"/>
        </w:rPr>
        <w:instrText xml:space="preserve">" </w:instrText>
      </w:r>
      <w:r w:rsidR="00EF5448" w:rsidRPr="00D820D7">
        <w:rPr>
          <w:rFonts w:ascii="Arial" w:hAnsi="Arial" w:cs="Arial"/>
          <w:b/>
          <w:sz w:val="24"/>
          <w:szCs w:val="24"/>
        </w:rPr>
        <w:fldChar w:fldCharType="end"/>
      </w:r>
      <w:r w:rsidRPr="00D820D7">
        <w:rPr>
          <w:rFonts w:ascii="Arial" w:hAnsi="Arial" w:cs="Arial"/>
          <w:b/>
          <w:sz w:val="24"/>
          <w:szCs w:val="24"/>
        </w:rPr>
        <w:t>:</w:t>
      </w:r>
    </w:p>
    <w:p w:rsidR="007A0E5E" w:rsidRPr="00D820D7" w:rsidRDefault="007A0E5E" w:rsidP="001542F4">
      <w:pPr>
        <w:spacing w:after="0" w:line="360" w:lineRule="auto"/>
        <w:ind w:left="567" w:hanging="567"/>
        <w:jc w:val="both"/>
        <w:outlineLvl w:val="0"/>
        <w:rPr>
          <w:rFonts w:ascii="Arial" w:hAnsi="Arial" w:cs="Arial"/>
          <w:sz w:val="24"/>
          <w:szCs w:val="24"/>
        </w:rPr>
      </w:pPr>
      <w:r w:rsidRPr="00D820D7">
        <w:rPr>
          <w:rFonts w:ascii="Arial" w:hAnsi="Arial" w:cs="Arial"/>
          <w:sz w:val="24"/>
          <w:szCs w:val="24"/>
        </w:rPr>
        <w:t>(1)</w:t>
      </w:r>
      <w:r w:rsidRPr="00D820D7">
        <w:rPr>
          <w:rFonts w:ascii="Arial" w:hAnsi="Arial" w:cs="Arial"/>
          <w:sz w:val="24"/>
          <w:szCs w:val="24"/>
        </w:rPr>
        <w:tab/>
        <w:t xml:space="preserve">Whether a certain person (name and details furnished) is in any way related to a certain person (name and details furnished), if not, what is the position in this regard; if so, </w:t>
      </w:r>
    </w:p>
    <w:p w:rsidR="007A0E5E" w:rsidRPr="00D820D7" w:rsidRDefault="007A0E5E" w:rsidP="001542F4">
      <w:pPr>
        <w:spacing w:after="0" w:line="360" w:lineRule="auto"/>
        <w:ind w:left="567" w:hanging="567"/>
        <w:jc w:val="both"/>
        <w:outlineLvl w:val="0"/>
        <w:rPr>
          <w:rFonts w:ascii="Arial" w:hAnsi="Arial" w:cs="Arial"/>
          <w:sz w:val="24"/>
          <w:szCs w:val="24"/>
        </w:rPr>
      </w:pPr>
      <w:r w:rsidRPr="00D820D7">
        <w:rPr>
          <w:rFonts w:ascii="Arial" w:hAnsi="Arial" w:cs="Arial"/>
          <w:sz w:val="24"/>
          <w:szCs w:val="24"/>
        </w:rPr>
        <w:t>(2)</w:t>
      </w:r>
      <w:r w:rsidRPr="00D820D7">
        <w:rPr>
          <w:rFonts w:ascii="Arial" w:hAnsi="Arial" w:cs="Arial"/>
          <w:sz w:val="24"/>
          <w:szCs w:val="24"/>
        </w:rPr>
        <w:tab/>
        <w:t>whether this is deemed to constitute a conflict of interest in accordance with the policies of the NLC and/or his department, taking into account the donation to the specified foundation from the NLC and the fact that the specified person’s relative is employed in a senior position in his department; if not, what is the position in this regard; if so,</w:t>
      </w:r>
      <w:r w:rsidR="00194629">
        <w:rPr>
          <w:rFonts w:ascii="Arial" w:hAnsi="Arial" w:cs="Arial"/>
          <w:sz w:val="24"/>
          <w:szCs w:val="24"/>
        </w:rPr>
        <w:t xml:space="preserve"> what are the relevant details? [</w:t>
      </w:r>
      <w:r w:rsidRPr="00D820D7">
        <w:rPr>
          <w:rFonts w:ascii="Arial" w:hAnsi="Arial" w:cs="Arial"/>
          <w:sz w:val="24"/>
          <w:szCs w:val="24"/>
        </w:rPr>
        <w:t>NW3483E</w:t>
      </w:r>
      <w:r w:rsidR="00194629">
        <w:rPr>
          <w:rFonts w:ascii="Arial" w:hAnsi="Arial" w:cs="Arial"/>
          <w:sz w:val="24"/>
          <w:szCs w:val="24"/>
        </w:rPr>
        <w:t>]</w:t>
      </w:r>
    </w:p>
    <w:p w:rsidR="00BF7730" w:rsidRDefault="00BF7730" w:rsidP="001542F4">
      <w:pPr>
        <w:spacing w:after="0" w:line="360" w:lineRule="auto"/>
        <w:ind w:left="567" w:hanging="567"/>
        <w:jc w:val="both"/>
        <w:outlineLvl w:val="0"/>
        <w:rPr>
          <w:rFonts w:ascii="Arial" w:hAnsi="Arial" w:cs="Arial"/>
          <w:color w:val="FF0000"/>
          <w:sz w:val="24"/>
          <w:szCs w:val="24"/>
        </w:rPr>
      </w:pPr>
    </w:p>
    <w:p w:rsidR="00BF7730" w:rsidRPr="00BF7730" w:rsidRDefault="005179F3" w:rsidP="001542F4">
      <w:pPr>
        <w:spacing w:after="0" w:line="360" w:lineRule="auto"/>
        <w:ind w:left="567" w:hanging="567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>REPLY</w:t>
      </w:r>
      <w:r w:rsidR="00BF7730" w:rsidRPr="00BF7730">
        <w:rPr>
          <w:rFonts w:ascii="Arial" w:eastAsia="Times New Roman" w:hAnsi="Arial" w:cs="Arial"/>
          <w:b/>
          <w:bCs/>
          <w:sz w:val="24"/>
          <w:szCs w:val="24"/>
          <w:lang w:val="en-US"/>
        </w:rPr>
        <w:t>:</w:t>
      </w:r>
    </w:p>
    <w:p w:rsidR="00BA2FB0" w:rsidRDefault="00BA2FB0" w:rsidP="00BA2FB0">
      <w:pPr>
        <w:tabs>
          <w:tab w:val="left" w:pos="567"/>
          <w:tab w:val="left" w:pos="1134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 am advised by the Director General of the DTIC as follows: </w:t>
      </w:r>
    </w:p>
    <w:p w:rsidR="00BA2FB0" w:rsidRPr="00BA2FB0" w:rsidRDefault="00BA2FB0" w:rsidP="00BA2FB0">
      <w:pPr>
        <w:tabs>
          <w:tab w:val="left" w:pos="567"/>
          <w:tab w:val="left" w:pos="1134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BF7730" w:rsidRPr="005179F3" w:rsidRDefault="005179F3" w:rsidP="00577A07">
      <w:pPr>
        <w:pStyle w:val="ListParagraph"/>
        <w:numPr>
          <w:ilvl w:val="0"/>
          <w:numId w:val="2"/>
        </w:numPr>
        <w:tabs>
          <w:tab w:val="left" w:pos="567"/>
          <w:tab w:val="left" w:pos="1134"/>
        </w:tabs>
        <w:spacing w:after="0" w:line="36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D</w:t>
      </w:r>
      <w:r w:rsidR="00BF7730" w:rsidRPr="005179F3">
        <w:rPr>
          <w:rFonts w:ascii="Arial" w:hAnsi="Arial" w:cs="Arial"/>
          <w:bCs/>
          <w:sz w:val="24"/>
          <w:szCs w:val="24"/>
        </w:rPr>
        <w:t xml:space="preserve">epartment has been advised by the official that she was married to </w:t>
      </w:r>
      <w:r w:rsidR="00BA2FB0">
        <w:rPr>
          <w:rFonts w:ascii="Arial" w:hAnsi="Arial" w:cs="Arial"/>
          <w:bCs/>
          <w:sz w:val="24"/>
          <w:szCs w:val="24"/>
        </w:rPr>
        <w:t xml:space="preserve">Mr </w:t>
      </w:r>
      <w:r>
        <w:rPr>
          <w:rFonts w:ascii="Arial" w:hAnsi="Arial" w:cs="Arial"/>
          <w:bCs/>
          <w:sz w:val="24"/>
          <w:szCs w:val="24"/>
        </w:rPr>
        <w:t>H</w:t>
      </w:r>
      <w:r w:rsidR="00BF7730" w:rsidRPr="005179F3">
        <w:rPr>
          <w:rFonts w:ascii="Arial" w:hAnsi="Arial" w:cs="Arial"/>
          <w:bCs/>
          <w:sz w:val="24"/>
          <w:szCs w:val="24"/>
        </w:rPr>
        <w:t xml:space="preserve">angwani Mulaudzi’s brother until 2013. </w:t>
      </w:r>
      <w:r w:rsidR="00BA2FB0">
        <w:rPr>
          <w:rFonts w:ascii="Arial" w:hAnsi="Arial" w:cs="Arial"/>
          <w:bCs/>
          <w:sz w:val="24"/>
          <w:szCs w:val="24"/>
        </w:rPr>
        <w:t xml:space="preserve">There is currently no family relationship. </w:t>
      </w:r>
    </w:p>
    <w:p w:rsidR="00BF7730" w:rsidRPr="00BF7730" w:rsidRDefault="00BF7730" w:rsidP="001542F4">
      <w:pPr>
        <w:tabs>
          <w:tab w:val="left" w:pos="567"/>
          <w:tab w:val="left" w:pos="1134"/>
        </w:tabs>
        <w:spacing w:after="0" w:line="36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</w:p>
    <w:p w:rsidR="00BF7730" w:rsidRPr="005179F3" w:rsidRDefault="00BF7730" w:rsidP="005179F3">
      <w:pPr>
        <w:pStyle w:val="ListParagraph"/>
        <w:numPr>
          <w:ilvl w:val="0"/>
          <w:numId w:val="2"/>
        </w:numPr>
        <w:tabs>
          <w:tab w:val="left" w:pos="567"/>
          <w:tab w:val="left" w:pos="1134"/>
        </w:tabs>
        <w:spacing w:after="0" w:line="36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BF7730">
        <w:rPr>
          <w:rFonts w:ascii="Arial" w:hAnsi="Arial" w:cs="Arial"/>
          <w:bCs/>
          <w:sz w:val="24"/>
          <w:szCs w:val="24"/>
        </w:rPr>
        <w:t xml:space="preserve">The Department </w:t>
      </w:r>
      <w:r w:rsidR="00BA2FB0">
        <w:rPr>
          <w:rFonts w:ascii="Arial" w:hAnsi="Arial" w:cs="Arial"/>
          <w:bCs/>
          <w:sz w:val="24"/>
          <w:szCs w:val="24"/>
        </w:rPr>
        <w:t xml:space="preserve">advised me that the official is not involved in the work of the Department relating to NLC matters; and that in any event, </w:t>
      </w:r>
      <w:r w:rsidRPr="005179F3">
        <w:rPr>
          <w:rFonts w:ascii="Arial" w:hAnsi="Arial" w:cs="Arial"/>
          <w:bCs/>
          <w:sz w:val="24"/>
          <w:szCs w:val="24"/>
        </w:rPr>
        <w:t>the NLC</w:t>
      </w:r>
      <w:r w:rsidR="00FC7828" w:rsidRPr="005179F3">
        <w:rPr>
          <w:rFonts w:ascii="Arial" w:hAnsi="Arial" w:cs="Arial"/>
          <w:bCs/>
          <w:sz w:val="24"/>
          <w:szCs w:val="24"/>
        </w:rPr>
        <w:t>’s</w:t>
      </w:r>
      <w:r w:rsidRPr="005179F3">
        <w:rPr>
          <w:rFonts w:ascii="Arial" w:hAnsi="Arial" w:cs="Arial"/>
          <w:bCs/>
          <w:sz w:val="24"/>
          <w:szCs w:val="24"/>
        </w:rPr>
        <w:t xml:space="preserve"> funding processes and decisions are admin</w:t>
      </w:r>
      <w:r w:rsidR="00F814E9" w:rsidRPr="005179F3">
        <w:rPr>
          <w:rFonts w:ascii="Arial" w:hAnsi="Arial" w:cs="Arial"/>
          <w:bCs/>
          <w:sz w:val="24"/>
          <w:szCs w:val="24"/>
        </w:rPr>
        <w:t>istered by the NLC independent</w:t>
      </w:r>
      <w:r w:rsidRPr="005179F3">
        <w:rPr>
          <w:rFonts w:ascii="Arial" w:hAnsi="Arial" w:cs="Arial"/>
          <w:bCs/>
          <w:sz w:val="24"/>
          <w:szCs w:val="24"/>
        </w:rPr>
        <w:t xml:space="preserve"> from the Department.</w:t>
      </w:r>
      <w:r w:rsidR="00BA2FB0">
        <w:rPr>
          <w:rFonts w:ascii="Arial" w:hAnsi="Arial" w:cs="Arial"/>
          <w:bCs/>
          <w:sz w:val="24"/>
          <w:szCs w:val="24"/>
        </w:rPr>
        <w:t xml:space="preserve"> Based on the above, no conflict of interest was detected. </w:t>
      </w:r>
    </w:p>
    <w:p w:rsidR="005179F3" w:rsidRPr="00BF7730" w:rsidRDefault="005179F3" w:rsidP="001542F4">
      <w:pPr>
        <w:tabs>
          <w:tab w:val="left" w:pos="567"/>
          <w:tab w:val="left" w:pos="1134"/>
        </w:tabs>
        <w:spacing w:after="0" w:line="36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</w:p>
    <w:p w:rsidR="00BF7730" w:rsidRPr="00BF7730" w:rsidRDefault="00BF7730" w:rsidP="001542F4">
      <w:pPr>
        <w:spacing w:after="0" w:line="36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BF7730" w:rsidRPr="00BF7730" w:rsidRDefault="006A5259" w:rsidP="006A525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-END-</w:t>
      </w:r>
      <w:bookmarkStart w:id="0" w:name="_GoBack"/>
      <w:bookmarkEnd w:id="0"/>
    </w:p>
    <w:p w:rsidR="00E1455E" w:rsidRPr="00BF7730" w:rsidRDefault="00E1455E" w:rsidP="000F7C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E1455E" w:rsidRPr="00BF7730" w:rsidSect="00EF544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D55" w:rsidRDefault="00301D55" w:rsidP="000F7C88">
      <w:pPr>
        <w:spacing w:after="0" w:line="240" w:lineRule="auto"/>
      </w:pPr>
      <w:r>
        <w:separator/>
      </w:r>
    </w:p>
  </w:endnote>
  <w:endnote w:type="continuationSeparator" w:id="1">
    <w:p w:rsidR="00301D55" w:rsidRDefault="00301D55" w:rsidP="000F7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13169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7C88" w:rsidRPr="005A1265" w:rsidRDefault="00EF5448" w:rsidP="000F7C88">
        <w:pPr>
          <w:pStyle w:val="Footer"/>
          <w:jc w:val="center"/>
          <w:rPr>
            <w:rFonts w:cs="Arial"/>
            <w:b/>
          </w:rPr>
        </w:pPr>
        <w:r w:rsidRPr="005A1265">
          <w:rPr>
            <w:rFonts w:cs="Arial"/>
          </w:rPr>
          <w:fldChar w:fldCharType="begin"/>
        </w:r>
        <w:r w:rsidR="000F7C88" w:rsidRPr="005A1265">
          <w:rPr>
            <w:rFonts w:cs="Arial"/>
          </w:rPr>
          <w:instrText xml:space="preserve"> PAGE   \* MERGEFORMAT </w:instrText>
        </w:r>
        <w:r w:rsidRPr="005A1265">
          <w:rPr>
            <w:rFonts w:cs="Arial"/>
          </w:rPr>
          <w:fldChar w:fldCharType="separate"/>
        </w:r>
        <w:r w:rsidR="005B6D33">
          <w:rPr>
            <w:rFonts w:cs="Arial"/>
            <w:noProof/>
          </w:rPr>
          <w:t>1</w:t>
        </w:r>
        <w:r w:rsidRPr="005A1265">
          <w:rPr>
            <w:rFonts w:cs="Arial"/>
            <w:noProof/>
          </w:rPr>
          <w:fldChar w:fldCharType="end"/>
        </w:r>
      </w:p>
      <w:p w:rsidR="000F7C88" w:rsidRPr="005A1265" w:rsidRDefault="000F7C88" w:rsidP="000F7C88">
        <w:pPr>
          <w:pStyle w:val="Footer"/>
          <w:jc w:val="center"/>
          <w:rPr>
            <w:rFonts w:cs="Arial"/>
          </w:rPr>
        </w:pPr>
        <w:r w:rsidRPr="005A1265">
          <w:rPr>
            <w:rFonts w:cs="Arial"/>
          </w:rPr>
          <w:t>Parliamentary Question: NA PQ 2714</w:t>
        </w:r>
      </w:p>
      <w:p w:rsidR="000F7C88" w:rsidRDefault="00EF5448" w:rsidP="000F7C88">
        <w:pPr>
          <w:pStyle w:val="Footer"/>
          <w:jc w:val="cen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D55" w:rsidRDefault="00301D55" w:rsidP="000F7C88">
      <w:pPr>
        <w:spacing w:after="0" w:line="240" w:lineRule="auto"/>
      </w:pPr>
      <w:r>
        <w:separator/>
      </w:r>
    </w:p>
  </w:footnote>
  <w:footnote w:type="continuationSeparator" w:id="1">
    <w:p w:rsidR="00301D55" w:rsidRDefault="00301D55" w:rsidP="000F7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C88" w:rsidRDefault="000F7C88" w:rsidP="009C2399">
    <w:pPr>
      <w:pStyle w:val="Header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6BF"/>
    <w:multiLevelType w:val="hybridMultilevel"/>
    <w:tmpl w:val="AB7648A4"/>
    <w:lvl w:ilvl="0" w:tplc="9D0094A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AD2C19"/>
    <w:multiLevelType w:val="hybridMultilevel"/>
    <w:tmpl w:val="10FC042C"/>
    <w:lvl w:ilvl="0" w:tplc="B08EE44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E5E"/>
    <w:rsid w:val="00043653"/>
    <w:rsid w:val="00046614"/>
    <w:rsid w:val="000F7C88"/>
    <w:rsid w:val="001542F4"/>
    <w:rsid w:val="00194629"/>
    <w:rsid w:val="001D3614"/>
    <w:rsid w:val="002808EA"/>
    <w:rsid w:val="00301D55"/>
    <w:rsid w:val="00402D6A"/>
    <w:rsid w:val="004B3410"/>
    <w:rsid w:val="004D457B"/>
    <w:rsid w:val="005179F3"/>
    <w:rsid w:val="00567785"/>
    <w:rsid w:val="005A1265"/>
    <w:rsid w:val="005B6D33"/>
    <w:rsid w:val="006A480A"/>
    <w:rsid w:val="006A5259"/>
    <w:rsid w:val="007A0E5E"/>
    <w:rsid w:val="009048E0"/>
    <w:rsid w:val="009C2399"/>
    <w:rsid w:val="00A0797B"/>
    <w:rsid w:val="00AF792D"/>
    <w:rsid w:val="00B92E90"/>
    <w:rsid w:val="00BA2FB0"/>
    <w:rsid w:val="00BF7730"/>
    <w:rsid w:val="00CD0863"/>
    <w:rsid w:val="00D820D7"/>
    <w:rsid w:val="00D97EB6"/>
    <w:rsid w:val="00DC5688"/>
    <w:rsid w:val="00DD7042"/>
    <w:rsid w:val="00E1455E"/>
    <w:rsid w:val="00EF47CE"/>
    <w:rsid w:val="00EF5448"/>
    <w:rsid w:val="00F814E9"/>
    <w:rsid w:val="00F86EA3"/>
    <w:rsid w:val="00FC7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7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7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C88"/>
  </w:style>
  <w:style w:type="paragraph" w:styleId="Footer">
    <w:name w:val="footer"/>
    <w:basedOn w:val="Normal"/>
    <w:link w:val="FooterChar"/>
    <w:uiPriority w:val="99"/>
    <w:unhideWhenUsed/>
    <w:rsid w:val="000F7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C88"/>
  </w:style>
  <w:style w:type="paragraph" w:styleId="BalloonText">
    <w:name w:val="Balloon Text"/>
    <w:basedOn w:val="Normal"/>
    <w:link w:val="BalloonTextChar"/>
    <w:uiPriority w:val="99"/>
    <w:semiHidden/>
    <w:unhideWhenUsed/>
    <w:rsid w:val="005B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/			   </vt:lpstr>
      <vt:lpstr>THE NATIONAL ASSEMBLY</vt:lpstr>
      <vt:lpstr/>
      <vt:lpstr>QUESTION FOR WRITTEN REPLY</vt:lpstr>
      <vt:lpstr/>
      <vt:lpstr>QUESTION NO. 2714	</vt:lpstr>
      <vt:lpstr/>
      <vt:lpstr>Mr M J Cuthbert (DA) to ask the Minister of Trade, Industry and Competition:</vt:lpstr>
      <vt:lpstr>(1)	Whether a certain person (name and details furnished) is in any way related </vt:lpstr>
      <vt:lpstr>(2)	whether this is deemed to constitute a conflict of interest in accordance w</vt:lpstr>
      <vt:lpstr/>
      <vt:lpstr>REPLY:</vt:lpstr>
    </vt:vector>
  </TitlesOfParts>
  <Company>Department of Trade and Industry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2020-12-18T08:27:00Z</dcterms:created>
  <dcterms:modified xsi:type="dcterms:W3CDTF">2020-12-18T08:27:00Z</dcterms:modified>
</cp:coreProperties>
</file>