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F721EC" w:rsidTr="00BE13C3">
        <w:tc>
          <w:tcPr>
            <w:tcW w:w="9360" w:type="dxa"/>
          </w:tcPr>
          <w:p w:rsidR="00BE13C3" w:rsidRPr="00F721EC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F721EC" w:rsidRDefault="00BE13C3" w:rsidP="00BE13C3">
            <w:pPr>
              <w:jc w:val="center"/>
              <w:rPr>
                <w:rFonts w:cs="Arial"/>
                <w:b/>
              </w:rPr>
            </w:pPr>
            <w:r w:rsidRPr="00F721EC">
              <w:rPr>
                <w:rFonts w:cs="Arial"/>
                <w:b/>
              </w:rPr>
              <w:t>PARLIAMENT OF THE REPUBLIC OF SOUTH AFRICA</w:t>
            </w:r>
          </w:p>
          <w:p w:rsidR="00BE13C3" w:rsidRPr="00F721EC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F721EC">
              <w:rPr>
                <w:rFonts w:cs="Arial"/>
                <w:b/>
              </w:rPr>
              <w:t>NATIONAL ASSEMBLY</w:t>
            </w:r>
          </w:p>
          <w:p w:rsidR="00BE13C3" w:rsidRPr="00F721EC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Pr="00F721EC" w:rsidRDefault="00BE13C3" w:rsidP="00BE13C3">
      <w:pPr>
        <w:ind w:left="540" w:hanging="540"/>
        <w:rPr>
          <w:rFonts w:cs="Arial"/>
        </w:rPr>
      </w:pPr>
    </w:p>
    <w:p w:rsidR="00BE13C3" w:rsidRPr="00F721EC" w:rsidRDefault="00BE13C3" w:rsidP="00BE13C3">
      <w:pPr>
        <w:ind w:left="540" w:hanging="540"/>
        <w:rPr>
          <w:rFonts w:cs="Arial"/>
        </w:rPr>
      </w:pPr>
    </w:p>
    <w:p w:rsidR="00BE13C3" w:rsidRPr="009625DD" w:rsidRDefault="009625DD" w:rsidP="009625DD">
      <w:pPr>
        <w:spacing w:line="360" w:lineRule="auto"/>
        <w:rPr>
          <w:rFonts w:cs="Arial"/>
          <w:b/>
          <w:sz w:val="24"/>
          <w:szCs w:val="24"/>
        </w:rPr>
      </w:pPr>
      <w:r w:rsidRPr="009625DD">
        <w:rPr>
          <w:rFonts w:cs="Arial"/>
          <w:b/>
          <w:sz w:val="24"/>
          <w:szCs w:val="24"/>
        </w:rPr>
        <w:t xml:space="preserve">QUESTION </w:t>
      </w:r>
      <w:r w:rsidR="00BE13C3" w:rsidRPr="009625DD">
        <w:rPr>
          <w:rFonts w:cs="Arial"/>
          <w:b/>
          <w:sz w:val="24"/>
          <w:szCs w:val="24"/>
        </w:rPr>
        <w:t>FOR WRITTEN REPLY</w:t>
      </w:r>
    </w:p>
    <w:p w:rsidR="00C615CF" w:rsidRPr="009625DD" w:rsidRDefault="009625DD" w:rsidP="009625DD">
      <w:pPr>
        <w:spacing w:line="360" w:lineRule="auto"/>
        <w:rPr>
          <w:rFonts w:cs="Arial"/>
          <w:b/>
          <w:bCs/>
          <w:sz w:val="24"/>
          <w:szCs w:val="24"/>
        </w:rPr>
      </w:pPr>
      <w:r w:rsidRPr="009625DD">
        <w:rPr>
          <w:rFonts w:cs="Arial"/>
          <w:b/>
          <w:sz w:val="24"/>
          <w:szCs w:val="24"/>
        </w:rPr>
        <w:t xml:space="preserve">PARLIAMENTARRY </w:t>
      </w:r>
      <w:r w:rsidR="00C615CF" w:rsidRPr="009625DD">
        <w:rPr>
          <w:rFonts w:cs="Arial"/>
          <w:b/>
          <w:sz w:val="24"/>
          <w:szCs w:val="24"/>
        </w:rPr>
        <w:t xml:space="preserve">QUESTION </w:t>
      </w:r>
      <w:r w:rsidR="00C615CF" w:rsidRPr="009625DD">
        <w:rPr>
          <w:rFonts w:cs="Arial"/>
          <w:b/>
          <w:bCs/>
          <w:sz w:val="24"/>
          <w:szCs w:val="24"/>
        </w:rPr>
        <w:t>2411</w:t>
      </w:r>
    </w:p>
    <w:p w:rsidR="009625DD" w:rsidRPr="009625DD" w:rsidRDefault="009625DD" w:rsidP="009625DD">
      <w:pPr>
        <w:spacing w:line="360" w:lineRule="auto"/>
        <w:rPr>
          <w:rFonts w:cs="Arial"/>
          <w:b/>
          <w:bCs/>
          <w:sz w:val="24"/>
          <w:szCs w:val="24"/>
        </w:rPr>
      </w:pPr>
      <w:r w:rsidRPr="009625DD">
        <w:rPr>
          <w:rFonts w:cs="Arial"/>
          <w:b/>
          <w:bCs/>
          <w:sz w:val="24"/>
          <w:szCs w:val="24"/>
        </w:rPr>
        <w:t>DATE OF QUESTION: 23 OCTOBER 2020</w:t>
      </w:r>
    </w:p>
    <w:p w:rsidR="009625DD" w:rsidRPr="009625DD" w:rsidRDefault="009625DD" w:rsidP="009625DD">
      <w:pPr>
        <w:spacing w:line="360" w:lineRule="auto"/>
        <w:rPr>
          <w:rFonts w:cs="Arial"/>
          <w:b/>
          <w:sz w:val="24"/>
          <w:szCs w:val="24"/>
        </w:rPr>
      </w:pPr>
      <w:r w:rsidRPr="009625DD">
        <w:rPr>
          <w:rFonts w:cs="Arial"/>
          <w:b/>
          <w:bCs/>
          <w:sz w:val="24"/>
          <w:szCs w:val="24"/>
        </w:rPr>
        <w:t>DATE OF SUBMISSION: 06 NOVEMBER 2020</w:t>
      </w:r>
    </w:p>
    <w:p w:rsidR="00C615CF" w:rsidRPr="00F721EC" w:rsidRDefault="00C615CF" w:rsidP="00C615CF">
      <w:pPr>
        <w:rPr>
          <w:rFonts w:cs="Arial"/>
          <w:b/>
          <w:sz w:val="24"/>
          <w:szCs w:val="24"/>
        </w:rPr>
      </w:pPr>
    </w:p>
    <w:p w:rsidR="00C615CF" w:rsidRPr="00F721EC" w:rsidRDefault="00F83987" w:rsidP="00C615CF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Prof C</w:t>
      </w:r>
      <w:r w:rsidR="00C615CF" w:rsidRPr="00F721EC">
        <w:rPr>
          <w:rFonts w:cs="Arial"/>
          <w:b/>
          <w:sz w:val="24"/>
          <w:szCs w:val="24"/>
        </w:rPr>
        <w:t>T Msimang (IFP) to ask the Minister of Justice and Correctional Services</w:t>
      </w:r>
      <w:r w:rsidR="00C615CF" w:rsidRPr="00F721EC">
        <w:rPr>
          <w:rFonts w:cs="Arial"/>
          <w:b/>
          <w:sz w:val="24"/>
          <w:szCs w:val="24"/>
        </w:rPr>
        <w:fldChar w:fldCharType="begin"/>
      </w:r>
      <w:r w:rsidR="00C615CF" w:rsidRPr="00F721EC">
        <w:rPr>
          <w:rFonts w:cs="Arial"/>
          <w:sz w:val="24"/>
          <w:szCs w:val="24"/>
        </w:rPr>
        <w:instrText xml:space="preserve"> XE "</w:instrText>
      </w:r>
      <w:r w:rsidR="00C615CF" w:rsidRPr="00F721EC">
        <w:rPr>
          <w:rFonts w:cs="Arial"/>
          <w:b/>
          <w:sz w:val="24"/>
          <w:szCs w:val="24"/>
          <w:lang w:val="en-GB"/>
        </w:rPr>
        <w:instrText>Justice and Correctional Services</w:instrText>
      </w:r>
      <w:r w:rsidR="00C615CF" w:rsidRPr="00F721EC">
        <w:rPr>
          <w:rFonts w:cs="Arial"/>
          <w:sz w:val="24"/>
          <w:szCs w:val="24"/>
        </w:rPr>
        <w:instrText xml:space="preserve">" </w:instrText>
      </w:r>
      <w:r w:rsidR="00C615CF" w:rsidRPr="00F721EC">
        <w:rPr>
          <w:rFonts w:cs="Arial"/>
          <w:b/>
          <w:sz w:val="24"/>
          <w:szCs w:val="24"/>
        </w:rPr>
        <w:fldChar w:fldCharType="end"/>
      </w:r>
      <w:r w:rsidR="00C615CF" w:rsidRPr="00F721EC">
        <w:rPr>
          <w:rFonts w:cs="Arial"/>
          <w:b/>
          <w:sz w:val="24"/>
          <w:szCs w:val="24"/>
        </w:rPr>
        <w:t>:</w:t>
      </w:r>
    </w:p>
    <w:p w:rsidR="00C615CF" w:rsidRPr="00F721EC" w:rsidRDefault="00C615CF" w:rsidP="00C615CF">
      <w:pPr>
        <w:rPr>
          <w:rFonts w:cs="Arial"/>
          <w:b/>
          <w:sz w:val="24"/>
          <w:szCs w:val="24"/>
          <w:u w:val="single"/>
        </w:rPr>
      </w:pPr>
    </w:p>
    <w:p w:rsidR="00C615CF" w:rsidRPr="00F721EC" w:rsidRDefault="00C615CF" w:rsidP="00C615CF">
      <w:pPr>
        <w:rPr>
          <w:rFonts w:cs="Arial"/>
          <w:sz w:val="24"/>
          <w:szCs w:val="24"/>
        </w:rPr>
      </w:pPr>
      <w:r w:rsidRPr="00F721EC">
        <w:rPr>
          <w:rFonts w:cs="Arial"/>
          <w:sz w:val="24"/>
          <w:szCs w:val="24"/>
          <w:lang w:val="en-US"/>
        </w:rPr>
        <w:t>What is the (a) current status of overcrowding in our prisons over the past 12 months and (b) breakdown of such overcrowding in each month in each province?</w:t>
      </w:r>
      <w:r w:rsidRPr="00F721EC">
        <w:rPr>
          <w:rFonts w:cs="Arial"/>
          <w:sz w:val="24"/>
          <w:szCs w:val="24"/>
          <w:lang w:val="en-US"/>
        </w:rPr>
        <w:tab/>
      </w:r>
      <w:r w:rsidRPr="00F721EC">
        <w:rPr>
          <w:rFonts w:cs="Arial"/>
          <w:b/>
          <w:sz w:val="24"/>
          <w:szCs w:val="24"/>
        </w:rPr>
        <w:t>NW3019E</w:t>
      </w:r>
    </w:p>
    <w:p w:rsidR="00ED491A" w:rsidRPr="00F721EC" w:rsidRDefault="00ED491A" w:rsidP="00ED491A">
      <w:pPr>
        <w:rPr>
          <w:rFonts w:cs="Arial"/>
          <w:sz w:val="24"/>
          <w:szCs w:val="24"/>
          <w:lang w:val="en-US"/>
        </w:rPr>
      </w:pPr>
    </w:p>
    <w:p w:rsidR="000063AE" w:rsidRPr="00F721EC" w:rsidRDefault="000063AE" w:rsidP="009F78B2">
      <w:pPr>
        <w:rPr>
          <w:rFonts w:cs="Arial"/>
          <w:sz w:val="24"/>
          <w:szCs w:val="24"/>
        </w:rPr>
      </w:pPr>
    </w:p>
    <w:p w:rsidR="0031710C" w:rsidRPr="00F721EC" w:rsidRDefault="0031710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REPLY</w:t>
      </w:r>
    </w:p>
    <w:p w:rsidR="0031710C" w:rsidRPr="00F721EC" w:rsidRDefault="0031710C" w:rsidP="0031710C">
      <w:pPr>
        <w:rPr>
          <w:rFonts w:cs="Arial"/>
          <w:b/>
          <w:sz w:val="24"/>
          <w:szCs w:val="24"/>
        </w:rPr>
      </w:pPr>
    </w:p>
    <w:p w:rsidR="009F10D3" w:rsidRDefault="009F10D3" w:rsidP="009F10D3">
      <w:pPr>
        <w:numPr>
          <w:ilvl w:val="0"/>
          <w:numId w:val="1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F83987" w:rsidRPr="00F721EC">
        <w:rPr>
          <w:rFonts w:cs="Arial"/>
          <w:sz w:val="24"/>
          <w:szCs w:val="24"/>
        </w:rPr>
        <w:t>s on Friday</w:t>
      </w:r>
      <w:r w:rsidR="00D67C2A">
        <w:rPr>
          <w:rFonts w:cs="Arial"/>
          <w:sz w:val="24"/>
          <w:szCs w:val="24"/>
        </w:rPr>
        <w:t>,</w:t>
      </w:r>
      <w:r w:rsidR="00F83987" w:rsidRPr="00F721EC">
        <w:rPr>
          <w:rFonts w:cs="Arial"/>
          <w:sz w:val="24"/>
          <w:szCs w:val="24"/>
        </w:rPr>
        <w:t xml:space="preserve"> 23 October 2020</w:t>
      </w:r>
      <w:r w:rsidR="00D64B85">
        <w:rPr>
          <w:rFonts w:cs="Arial"/>
          <w:sz w:val="24"/>
          <w:szCs w:val="24"/>
        </w:rPr>
        <w:t>,</w:t>
      </w:r>
      <w:r w:rsidR="00F83987" w:rsidRPr="00F721E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current </w:t>
      </w:r>
      <w:r w:rsidRPr="00F721EC">
        <w:rPr>
          <w:rFonts w:cs="Arial"/>
          <w:sz w:val="24"/>
          <w:szCs w:val="24"/>
        </w:rPr>
        <w:t>national</w:t>
      </w:r>
      <w:r>
        <w:rPr>
          <w:rFonts w:cs="Arial"/>
          <w:sz w:val="24"/>
          <w:szCs w:val="24"/>
        </w:rPr>
        <w:t xml:space="preserve"> overcrowding </w:t>
      </w:r>
      <w:r w:rsidRPr="00F721EC">
        <w:rPr>
          <w:rFonts w:cs="Arial"/>
          <w:sz w:val="24"/>
          <w:szCs w:val="24"/>
        </w:rPr>
        <w:t>level</w:t>
      </w:r>
      <w:r>
        <w:rPr>
          <w:rFonts w:cs="Arial"/>
          <w:sz w:val="24"/>
          <w:szCs w:val="24"/>
        </w:rPr>
        <w:t xml:space="preserve"> in correctional centres </w:t>
      </w:r>
      <w:r w:rsidR="00F83987" w:rsidRPr="00F721EC">
        <w:rPr>
          <w:rFonts w:cs="Arial"/>
          <w:sz w:val="24"/>
          <w:szCs w:val="24"/>
        </w:rPr>
        <w:t xml:space="preserve">stood at </w:t>
      </w:r>
      <w:r w:rsidR="00F83987" w:rsidRPr="00F721EC">
        <w:rPr>
          <w:rFonts w:cs="Arial"/>
          <w:b/>
          <w:sz w:val="24"/>
          <w:szCs w:val="24"/>
        </w:rPr>
        <w:t>15.17%</w:t>
      </w:r>
      <w:r w:rsidR="0054117F" w:rsidRPr="00F721EC">
        <w:rPr>
          <w:rFonts w:cs="Arial"/>
          <w:sz w:val="24"/>
          <w:szCs w:val="24"/>
        </w:rPr>
        <w:t xml:space="preserve"> over the approved accommodation</w:t>
      </w:r>
      <w:r>
        <w:rPr>
          <w:rFonts w:cs="Arial"/>
          <w:sz w:val="24"/>
          <w:szCs w:val="24"/>
        </w:rPr>
        <w:t>. (</w:t>
      </w:r>
      <w:r w:rsidRPr="00D64B85">
        <w:rPr>
          <w:rFonts w:cs="Arial"/>
          <w:b/>
          <w:sz w:val="24"/>
          <w:szCs w:val="24"/>
        </w:rPr>
        <w:t>T</w:t>
      </w:r>
      <w:r w:rsidR="00F721EC" w:rsidRPr="00D64B85">
        <w:rPr>
          <w:rFonts w:cs="Arial"/>
          <w:b/>
          <w:sz w:val="24"/>
          <w:szCs w:val="24"/>
        </w:rPr>
        <w:t>a</w:t>
      </w:r>
      <w:r w:rsidRPr="00D64B85">
        <w:rPr>
          <w:rFonts w:cs="Arial"/>
          <w:b/>
          <w:sz w:val="24"/>
          <w:szCs w:val="24"/>
        </w:rPr>
        <w:t>ble</w:t>
      </w:r>
      <w:r w:rsidR="00D64B85">
        <w:rPr>
          <w:rFonts w:cs="Arial"/>
          <w:b/>
          <w:sz w:val="24"/>
          <w:szCs w:val="24"/>
        </w:rPr>
        <w:t xml:space="preserve"> </w:t>
      </w:r>
      <w:r w:rsidR="00F721EC" w:rsidRPr="00D64B85">
        <w:rPr>
          <w:rFonts w:cs="Arial"/>
          <w:b/>
          <w:sz w:val="24"/>
          <w:szCs w:val="24"/>
        </w:rPr>
        <w:t>1</w:t>
      </w:r>
      <w:r w:rsidR="00F721EC" w:rsidRPr="00F721EC">
        <w:rPr>
          <w:rFonts w:cs="Arial"/>
          <w:sz w:val="24"/>
          <w:szCs w:val="24"/>
        </w:rPr>
        <w:t>)</w:t>
      </w:r>
    </w:p>
    <w:p w:rsidR="009F10D3" w:rsidRDefault="009F10D3" w:rsidP="009F10D3">
      <w:pPr>
        <w:ind w:left="426"/>
        <w:jc w:val="both"/>
        <w:rPr>
          <w:rFonts w:cs="Arial"/>
          <w:sz w:val="24"/>
          <w:szCs w:val="24"/>
        </w:rPr>
      </w:pPr>
    </w:p>
    <w:p w:rsidR="00535125" w:rsidRPr="00F721EC" w:rsidRDefault="00535125" w:rsidP="009F10D3">
      <w:pPr>
        <w:ind w:left="426"/>
        <w:jc w:val="both"/>
        <w:rPr>
          <w:rFonts w:cs="Arial"/>
          <w:sz w:val="24"/>
          <w:szCs w:val="24"/>
        </w:rPr>
      </w:pPr>
      <w:r w:rsidRPr="00F721EC">
        <w:rPr>
          <w:rFonts w:cs="Arial"/>
          <w:sz w:val="24"/>
          <w:szCs w:val="24"/>
        </w:rPr>
        <w:t xml:space="preserve">The </w:t>
      </w:r>
      <w:r w:rsidR="009F10D3">
        <w:rPr>
          <w:rFonts w:cs="Arial"/>
          <w:sz w:val="24"/>
          <w:szCs w:val="24"/>
        </w:rPr>
        <w:t xml:space="preserve">current </w:t>
      </w:r>
      <w:r w:rsidRPr="00F721EC">
        <w:rPr>
          <w:rFonts w:cs="Arial"/>
          <w:sz w:val="24"/>
          <w:szCs w:val="24"/>
        </w:rPr>
        <w:t>status</w:t>
      </w:r>
      <w:r w:rsidR="00F721EC" w:rsidRPr="00F721EC">
        <w:rPr>
          <w:rFonts w:cs="Arial"/>
          <w:sz w:val="24"/>
          <w:szCs w:val="24"/>
        </w:rPr>
        <w:t xml:space="preserve"> of overcrowding</w:t>
      </w:r>
      <w:r w:rsidRPr="00F721EC">
        <w:rPr>
          <w:rFonts w:cs="Arial"/>
          <w:sz w:val="24"/>
          <w:szCs w:val="24"/>
        </w:rPr>
        <w:t xml:space="preserve"> over the </w:t>
      </w:r>
      <w:r w:rsidR="009F10D3">
        <w:rPr>
          <w:rFonts w:cs="Arial"/>
          <w:sz w:val="24"/>
          <w:szCs w:val="24"/>
        </w:rPr>
        <w:t xml:space="preserve">past 12 months is reflected in </w:t>
      </w:r>
      <w:r w:rsidR="009F10D3" w:rsidRPr="00D64B85">
        <w:rPr>
          <w:rFonts w:cs="Arial"/>
          <w:b/>
          <w:sz w:val="24"/>
          <w:szCs w:val="24"/>
        </w:rPr>
        <w:t>T</w:t>
      </w:r>
      <w:r w:rsidRPr="00D64B85">
        <w:rPr>
          <w:rFonts w:cs="Arial"/>
          <w:b/>
          <w:sz w:val="24"/>
          <w:szCs w:val="24"/>
        </w:rPr>
        <w:t>able 2</w:t>
      </w:r>
      <w:r w:rsidR="00D561E8">
        <w:rPr>
          <w:rFonts w:cs="Arial"/>
          <w:sz w:val="24"/>
          <w:szCs w:val="24"/>
        </w:rPr>
        <w:t>.</w:t>
      </w:r>
      <w:r w:rsidRPr="00F721EC">
        <w:rPr>
          <w:rFonts w:cs="Arial"/>
          <w:sz w:val="24"/>
          <w:szCs w:val="24"/>
        </w:rPr>
        <w:t xml:space="preserve"> </w:t>
      </w:r>
    </w:p>
    <w:p w:rsidR="00AE5FED" w:rsidRPr="00F721EC" w:rsidRDefault="00AE5FED" w:rsidP="00AE5FED">
      <w:pPr>
        <w:rPr>
          <w:rFonts w:cs="Arial"/>
          <w:sz w:val="24"/>
          <w:szCs w:val="24"/>
        </w:rPr>
      </w:pPr>
    </w:p>
    <w:p w:rsidR="00AE5FED" w:rsidRPr="00F721EC" w:rsidRDefault="00AE5FED" w:rsidP="00AE5FED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1</w:t>
      </w:r>
    </w:p>
    <w:p w:rsidR="00AE5FED" w:rsidRPr="00535125" w:rsidRDefault="00AE5FED" w:rsidP="00AE5FED">
      <w:pPr>
        <w:ind w:left="720"/>
        <w:rPr>
          <w:rFonts w:cs="Arial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786"/>
        <w:gridCol w:w="1311"/>
        <w:gridCol w:w="763"/>
        <w:gridCol w:w="622"/>
        <w:gridCol w:w="794"/>
        <w:gridCol w:w="763"/>
        <w:gridCol w:w="622"/>
        <w:gridCol w:w="785"/>
        <w:gridCol w:w="934"/>
        <w:gridCol w:w="949"/>
        <w:gridCol w:w="1154"/>
      </w:tblGrid>
      <w:tr w:rsidR="00AE5FED" w:rsidRPr="00F83987" w:rsidTr="00486212">
        <w:trPr>
          <w:trHeight w:val="315"/>
        </w:trPr>
        <w:tc>
          <w:tcPr>
            <w:tcW w:w="92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INMATE POPULATION </w:t>
            </w:r>
            <w:r w:rsidRPr="00F83987">
              <w:rPr>
                <w:rFonts w:ascii="Calibri" w:hAnsi="Calibri"/>
                <w:bCs/>
                <w:color w:val="000000"/>
                <w:sz w:val="16"/>
                <w:szCs w:val="16"/>
                <w:lang w:eastAsia="en-ZA"/>
              </w:rPr>
              <w:t>-</w:t>
            </w: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 23 OCTOBER 2020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12846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5855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18709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145.64%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45.64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19199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19729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33867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134.37%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34.37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5910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21881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102.83%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2.83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5497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15434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15703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21200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112.00%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12.00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13776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18804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87.12%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FF0000"/>
                <w:sz w:val="16"/>
                <w:szCs w:val="16"/>
                <w:lang w:eastAsia="en-ZA"/>
              </w:rPr>
              <w:t>12.88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24398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117.72%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17.72</w:t>
            </w:r>
          </w:p>
        </w:tc>
      </w:tr>
      <w:tr w:rsidR="00AE5FED" w:rsidRPr="00F83987" w:rsidTr="0048621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120567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46124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47296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89888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91563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138859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115.17%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AE5FED" w:rsidRPr="00F83987" w:rsidRDefault="00AE5FED" w:rsidP="004862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15.17</w:t>
            </w:r>
          </w:p>
        </w:tc>
      </w:tr>
    </w:tbl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F721EC" w:rsidRDefault="00F721EC" w:rsidP="00AE5FED">
      <w:pPr>
        <w:rPr>
          <w:rFonts w:cs="Arial"/>
          <w:sz w:val="24"/>
          <w:szCs w:val="24"/>
        </w:rPr>
      </w:pPr>
    </w:p>
    <w:p w:rsidR="00F721EC" w:rsidRDefault="00F721EC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AE5FED" w:rsidP="00AE5FED">
      <w:pPr>
        <w:rPr>
          <w:rFonts w:cs="Arial"/>
          <w:sz w:val="24"/>
          <w:szCs w:val="24"/>
        </w:rPr>
      </w:pPr>
    </w:p>
    <w:p w:rsidR="00AE5FED" w:rsidRPr="00F721EC" w:rsidRDefault="00AE5FED" w:rsidP="00AE5FED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 xml:space="preserve">Table: 2 overcrowding status over the past 12 months per region </w:t>
      </w:r>
    </w:p>
    <w:p w:rsidR="00AE5FED" w:rsidRPr="00F721EC" w:rsidRDefault="00AE5FED" w:rsidP="00AE5FED">
      <w:pPr>
        <w:rPr>
          <w:rFonts w:cs="Arial"/>
          <w:sz w:val="24"/>
          <w:szCs w:val="24"/>
        </w:rPr>
      </w:pPr>
    </w:p>
    <w:tbl>
      <w:tblPr>
        <w:tblW w:w="9629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</w:tblGrid>
      <w:tr w:rsidR="00AE5FED" w:rsidTr="00AE5FED">
        <w:trPr>
          <w:cantSplit/>
          <w:trHeight w:val="57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AE5FED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n-US" w:eastAsia="en-ZA"/>
              </w:rPr>
              <w:t>Region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AE5FED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Oct 2019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Nov 2019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Dec 2019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Jan 2020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Feb 2020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Mar 2020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Apr 2020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May 2020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Jun 2020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Jul 2020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Aug 2020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ED" w:rsidRPr="00AE5FED" w:rsidRDefault="00AE5FED" w:rsidP="00486212">
            <w:pP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Sep 2020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59.66%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59.42%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60.03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55.39%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53.81%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54.65%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54.94%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28.96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45.73%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46.23%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43.83%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45.64%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52.06%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52.56%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52.72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47.63%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47.53%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45.56%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52.20%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48.88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44.84%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37.21%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35.46%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35.33%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33.64%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33.52%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34.63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31.32%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25.04%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23.86%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26.14%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22.67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16.05%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4.17%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2.69%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3.44%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LMN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44.27%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45.96%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46.70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41.09%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39.36%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38.56%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39.29%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33.84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27.60%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14.85%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11.13%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12.01%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FSNC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2.21%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3.56%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6.32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0.54%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0.18%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12.32%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0.38%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98.31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8.24%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CD51C1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CD51C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11.86%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14.04%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13.70%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D9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42.29%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41.24%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36.81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31.07%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30.16%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29.17%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29.16%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26.07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19.51%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14.55%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16.13%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16.93%</w:t>
            </w:r>
          </w:p>
        </w:tc>
      </w:tr>
      <w:tr w:rsidR="00F721EC" w:rsidTr="00AE5FED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EC" w:rsidRPr="00F83987" w:rsidRDefault="00F721EC" w:rsidP="004862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37.83%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38.03%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38.17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33.27%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31.45%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30.25%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252799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32.66%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28.96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23.35%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16.15%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A8754B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14.56%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1EC" w:rsidRPr="00550962" w:rsidRDefault="00F721EC" w:rsidP="004862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15.20%</w:t>
            </w:r>
          </w:p>
        </w:tc>
      </w:tr>
    </w:tbl>
    <w:p w:rsidR="00AE5FED" w:rsidRDefault="00AE5FED" w:rsidP="00AE5FED">
      <w:pPr>
        <w:rPr>
          <w:rFonts w:cs="Arial"/>
          <w:sz w:val="24"/>
          <w:szCs w:val="24"/>
        </w:rPr>
      </w:pPr>
    </w:p>
    <w:p w:rsidR="00AE5FED" w:rsidRDefault="009F10D3" w:rsidP="009F10D3">
      <w:pPr>
        <w:numPr>
          <w:ilvl w:val="0"/>
          <w:numId w:val="1"/>
        </w:numPr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The </w:t>
      </w:r>
      <w:r w:rsidRPr="00F721EC">
        <w:rPr>
          <w:rFonts w:cs="Arial"/>
          <w:sz w:val="24"/>
          <w:szCs w:val="24"/>
          <w:lang w:val="en-US"/>
        </w:rPr>
        <w:t xml:space="preserve">breakdown of </w:t>
      </w:r>
      <w:r>
        <w:rPr>
          <w:rFonts w:cs="Arial"/>
          <w:sz w:val="24"/>
          <w:szCs w:val="24"/>
          <w:lang w:val="en-US"/>
        </w:rPr>
        <w:t xml:space="preserve">the </w:t>
      </w:r>
      <w:r w:rsidRPr="00F721EC">
        <w:rPr>
          <w:rFonts w:cs="Arial"/>
          <w:sz w:val="24"/>
          <w:szCs w:val="24"/>
          <w:lang w:val="en-US"/>
        </w:rPr>
        <w:t>overcrowding</w:t>
      </w:r>
      <w:r>
        <w:rPr>
          <w:rFonts w:cs="Arial"/>
          <w:sz w:val="24"/>
          <w:szCs w:val="24"/>
          <w:lang w:val="en-US"/>
        </w:rPr>
        <w:t xml:space="preserve"> level </w:t>
      </w:r>
      <w:r w:rsidRPr="00F721EC">
        <w:rPr>
          <w:rFonts w:cs="Arial"/>
          <w:sz w:val="24"/>
          <w:szCs w:val="24"/>
          <w:lang w:val="en-US"/>
        </w:rPr>
        <w:t xml:space="preserve"> in each month </w:t>
      </w:r>
      <w:r>
        <w:rPr>
          <w:rFonts w:cs="Arial"/>
          <w:sz w:val="24"/>
          <w:szCs w:val="24"/>
          <w:lang w:val="en-US"/>
        </w:rPr>
        <w:t xml:space="preserve">and in </w:t>
      </w:r>
      <w:r w:rsidRPr="00F721EC">
        <w:rPr>
          <w:rFonts w:cs="Arial"/>
          <w:sz w:val="24"/>
          <w:szCs w:val="24"/>
          <w:lang w:val="en-US"/>
        </w:rPr>
        <w:t xml:space="preserve">each </w:t>
      </w:r>
      <w:r>
        <w:rPr>
          <w:rFonts w:cs="Arial"/>
          <w:sz w:val="24"/>
          <w:szCs w:val="24"/>
        </w:rPr>
        <w:t>region</w:t>
      </w:r>
      <w:r w:rsidRPr="00F721EC">
        <w:rPr>
          <w:rFonts w:cs="Arial"/>
          <w:sz w:val="24"/>
          <w:szCs w:val="24"/>
          <w:lang w:val="en-US"/>
        </w:rPr>
        <w:t xml:space="preserve"> over the past 12 months in </w:t>
      </w:r>
      <w:r>
        <w:rPr>
          <w:rFonts w:cs="Arial"/>
          <w:sz w:val="24"/>
          <w:szCs w:val="24"/>
        </w:rPr>
        <w:t>(End of month:</w:t>
      </w:r>
      <w:r w:rsidR="00AE5FED">
        <w:rPr>
          <w:rFonts w:cs="Arial"/>
          <w:sz w:val="24"/>
          <w:szCs w:val="24"/>
        </w:rPr>
        <w:t xml:space="preserve"> October 2019 to September 2020</w:t>
      </w:r>
      <w:r>
        <w:rPr>
          <w:rFonts w:cs="Arial"/>
          <w:sz w:val="24"/>
          <w:szCs w:val="24"/>
        </w:rPr>
        <w:t>)</w:t>
      </w:r>
      <w:r w:rsidR="00AE5FED">
        <w:rPr>
          <w:rFonts w:cs="Arial"/>
          <w:sz w:val="24"/>
          <w:szCs w:val="24"/>
        </w:rPr>
        <w:t xml:space="preserve"> is provided </w:t>
      </w:r>
      <w:r>
        <w:rPr>
          <w:rFonts w:cs="Arial"/>
          <w:sz w:val="24"/>
          <w:szCs w:val="24"/>
        </w:rPr>
        <w:t>from  (T</w:t>
      </w:r>
      <w:r w:rsidR="00F721EC">
        <w:rPr>
          <w:rFonts w:cs="Arial"/>
          <w:sz w:val="24"/>
          <w:szCs w:val="24"/>
        </w:rPr>
        <w:t>able 3</w:t>
      </w:r>
      <w:r>
        <w:rPr>
          <w:rFonts w:cs="Arial"/>
          <w:sz w:val="24"/>
          <w:szCs w:val="24"/>
        </w:rPr>
        <w:t xml:space="preserve"> to Table</w:t>
      </w:r>
      <w:r w:rsidR="00F721EC">
        <w:rPr>
          <w:rFonts w:cs="Arial"/>
          <w:sz w:val="24"/>
          <w:szCs w:val="24"/>
        </w:rPr>
        <w:t>14)</w:t>
      </w:r>
      <w:r w:rsidR="00AE5FED">
        <w:rPr>
          <w:rFonts w:cs="Arial"/>
          <w:sz w:val="24"/>
          <w:szCs w:val="24"/>
        </w:rPr>
        <w:t>:</w:t>
      </w:r>
    </w:p>
    <w:p w:rsidR="00164BD1" w:rsidRDefault="00164BD1" w:rsidP="0031710C">
      <w:pPr>
        <w:rPr>
          <w:rFonts w:cs="Arial"/>
          <w:b/>
          <w:sz w:val="24"/>
          <w:szCs w:val="24"/>
        </w:rPr>
      </w:pPr>
    </w:p>
    <w:p w:rsidR="00F721EC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3</w:t>
      </w:r>
    </w:p>
    <w:p w:rsidR="00423D43" w:rsidRDefault="00423D43" w:rsidP="0031710C">
      <w:pPr>
        <w:rPr>
          <w:rFonts w:cs="Arial"/>
          <w:b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786"/>
        <w:gridCol w:w="1311"/>
        <w:gridCol w:w="763"/>
        <w:gridCol w:w="622"/>
        <w:gridCol w:w="738"/>
        <w:gridCol w:w="763"/>
        <w:gridCol w:w="703"/>
        <w:gridCol w:w="796"/>
        <w:gridCol w:w="781"/>
        <w:gridCol w:w="951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INMATE POPULATION - 31 OCTOBER 2019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550962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550962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550962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550962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550962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550962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21225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159.66%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59.66%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25374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37829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152.06%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52.06%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27104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133.64%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33.64%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19411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25679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144.27%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44.27%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102.21%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2.21%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29566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142.29%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42.29%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45221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46603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113629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163422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137.83%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37.83%</w:t>
            </w:r>
          </w:p>
        </w:tc>
      </w:tr>
    </w:tbl>
    <w:p w:rsidR="00164BD1" w:rsidRDefault="00164BD1" w:rsidP="00423D43">
      <w:pPr>
        <w:rPr>
          <w:rFonts w:cs="Arial"/>
          <w:sz w:val="24"/>
          <w:szCs w:val="24"/>
        </w:rPr>
      </w:pPr>
    </w:p>
    <w:p w:rsidR="00423D43" w:rsidRDefault="00F721EC" w:rsidP="00F721E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4</w:t>
      </w:r>
    </w:p>
    <w:tbl>
      <w:tblPr>
        <w:tblW w:w="0" w:type="auto"/>
        <w:tblInd w:w="93" w:type="dxa"/>
        <w:tblLook w:val="04A0"/>
      </w:tblPr>
      <w:tblGrid>
        <w:gridCol w:w="785"/>
        <w:gridCol w:w="1310"/>
        <w:gridCol w:w="763"/>
        <w:gridCol w:w="622"/>
        <w:gridCol w:w="743"/>
        <w:gridCol w:w="763"/>
        <w:gridCol w:w="622"/>
        <w:gridCol w:w="810"/>
        <w:gridCol w:w="801"/>
        <w:gridCol w:w="995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- 30 NOVEMBER 2019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21193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159.42%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59.42%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25261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37953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152.56%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52.56%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19745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27079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133.52%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33.52%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lastRenderedPageBreak/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18982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19424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25979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145.96%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45.96%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22308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103.56%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3.56%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17645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18313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29156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141.24%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41.24%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45653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47052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94227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116616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163668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138.03%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38.03%</w:t>
            </w:r>
          </w:p>
        </w:tc>
      </w:tr>
    </w:tbl>
    <w:p w:rsidR="00164BD1" w:rsidRDefault="00164BD1" w:rsidP="0031710C">
      <w:pPr>
        <w:rPr>
          <w:rFonts w:cs="Arial"/>
          <w:b/>
          <w:sz w:val="24"/>
          <w:szCs w:val="24"/>
        </w:rPr>
      </w:pPr>
    </w:p>
    <w:p w:rsidR="00423D43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5</w:t>
      </w:r>
    </w:p>
    <w:tbl>
      <w:tblPr>
        <w:tblW w:w="0" w:type="auto"/>
        <w:tblInd w:w="93" w:type="dxa"/>
        <w:tblLook w:val="04A0"/>
      </w:tblPr>
      <w:tblGrid>
        <w:gridCol w:w="785"/>
        <w:gridCol w:w="1311"/>
        <w:gridCol w:w="763"/>
        <w:gridCol w:w="622"/>
        <w:gridCol w:w="717"/>
        <w:gridCol w:w="763"/>
        <w:gridCol w:w="703"/>
        <w:gridCol w:w="787"/>
        <w:gridCol w:w="779"/>
        <w:gridCol w:w="984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31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DECEMBER 2019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6376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14648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14899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21275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160.03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60.03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37993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152.72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52.72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19887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27304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134.63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34.63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7434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7558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18553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26111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146.70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46.70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5878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22903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106.32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6.32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28241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136.81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36.81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50356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51826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109252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112001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/>
                <w:b/>
                <w:color w:val="000000"/>
                <w:sz w:val="16"/>
                <w:szCs w:val="16"/>
              </w:rPr>
              <w:t>163827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138.17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38.17</w:t>
            </w:r>
          </w:p>
        </w:tc>
      </w:tr>
    </w:tbl>
    <w:p w:rsidR="00423D43" w:rsidRDefault="00423D43" w:rsidP="0031710C">
      <w:pPr>
        <w:rPr>
          <w:rFonts w:cs="Arial"/>
          <w:b/>
          <w:sz w:val="24"/>
          <w:szCs w:val="24"/>
        </w:rPr>
      </w:pPr>
    </w:p>
    <w:p w:rsidR="00C23646" w:rsidRDefault="00C23646" w:rsidP="0031710C">
      <w:pPr>
        <w:rPr>
          <w:rFonts w:cs="Arial"/>
          <w:b/>
          <w:sz w:val="24"/>
          <w:szCs w:val="24"/>
        </w:rPr>
      </w:pPr>
    </w:p>
    <w:p w:rsidR="00F721EC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6</w:t>
      </w:r>
    </w:p>
    <w:tbl>
      <w:tblPr>
        <w:tblW w:w="0" w:type="auto"/>
        <w:tblInd w:w="93" w:type="dxa"/>
        <w:tblLook w:val="04A0"/>
      </w:tblPr>
      <w:tblGrid>
        <w:gridCol w:w="785"/>
        <w:gridCol w:w="1311"/>
        <w:gridCol w:w="763"/>
        <w:gridCol w:w="622"/>
        <w:gridCol w:w="717"/>
        <w:gridCol w:w="763"/>
        <w:gridCol w:w="703"/>
        <w:gridCol w:w="787"/>
        <w:gridCol w:w="779"/>
        <w:gridCol w:w="984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31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JANUARY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20657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155.39%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55.39%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36726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147.63%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47.63%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18978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19396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26632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131.32%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31.32%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25112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141.09%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41.09%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5453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15764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21658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100.54%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0.54%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12287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14949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sz w:val="16"/>
                <w:szCs w:val="16"/>
              </w:rPr>
              <w:t>27236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131.07%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31.07%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51186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52721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102742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105300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158021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133.27%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33.27%</w:t>
            </w:r>
          </w:p>
        </w:tc>
      </w:tr>
    </w:tbl>
    <w:p w:rsidR="00423D43" w:rsidRDefault="00423D43" w:rsidP="0031710C">
      <w:pPr>
        <w:rPr>
          <w:rFonts w:cs="Arial"/>
          <w:b/>
          <w:sz w:val="24"/>
          <w:szCs w:val="24"/>
        </w:rPr>
      </w:pPr>
    </w:p>
    <w:p w:rsidR="00423D43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7</w:t>
      </w:r>
    </w:p>
    <w:tbl>
      <w:tblPr>
        <w:tblW w:w="0" w:type="auto"/>
        <w:tblInd w:w="93" w:type="dxa"/>
        <w:tblLook w:val="04A0"/>
      </w:tblPr>
      <w:tblGrid>
        <w:gridCol w:w="786"/>
        <w:gridCol w:w="1311"/>
        <w:gridCol w:w="763"/>
        <w:gridCol w:w="622"/>
        <w:gridCol w:w="735"/>
        <w:gridCol w:w="763"/>
        <w:gridCol w:w="703"/>
        <w:gridCol w:w="794"/>
        <w:gridCol w:w="780"/>
        <w:gridCol w:w="957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29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FEBRUARY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EC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20447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153.81%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53.81%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GP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36701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147.53%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47.53%</w:t>
            </w:r>
          </w:p>
        </w:tc>
      </w:tr>
      <w:tr w:rsidR="00423D43" w:rsidRPr="00F83987" w:rsidTr="009E22A5">
        <w:trPr>
          <w:trHeight w:val="463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KZN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6889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18307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25359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125.04%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25.04%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LMN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6939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17363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17749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24804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139.36%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39.36%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lastRenderedPageBreak/>
              <w:t>FSNC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15647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21504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99.82%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0.18%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WC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14485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27045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130.16%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30.16%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National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50962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ZA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52094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101224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103766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155860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131.45%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31.45%</w:t>
            </w:r>
          </w:p>
        </w:tc>
      </w:tr>
    </w:tbl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AE5FED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8</w:t>
      </w:r>
    </w:p>
    <w:tbl>
      <w:tblPr>
        <w:tblW w:w="0" w:type="auto"/>
        <w:tblInd w:w="93" w:type="dxa"/>
        <w:tblLook w:val="04A0"/>
      </w:tblPr>
      <w:tblGrid>
        <w:gridCol w:w="785"/>
        <w:gridCol w:w="1311"/>
        <w:gridCol w:w="763"/>
        <w:gridCol w:w="622"/>
        <w:gridCol w:w="717"/>
        <w:gridCol w:w="763"/>
        <w:gridCol w:w="703"/>
        <w:gridCol w:w="787"/>
        <w:gridCol w:w="779"/>
        <w:gridCol w:w="984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31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MARCH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20559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154.65%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54.65%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36212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145.56%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45.56%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123.86%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23.86%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24663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138.56%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38.56%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21043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97.68%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12.32%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26840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129.17%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29.17%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154437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130.25%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30.25%</w:t>
            </w:r>
          </w:p>
        </w:tc>
      </w:tr>
    </w:tbl>
    <w:p w:rsidR="00252799" w:rsidRDefault="00252799" w:rsidP="0031710C">
      <w:pPr>
        <w:rPr>
          <w:rFonts w:cs="Arial"/>
          <w:b/>
          <w:sz w:val="24"/>
          <w:szCs w:val="24"/>
        </w:rPr>
      </w:pPr>
    </w:p>
    <w:p w:rsidR="00F721EC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9</w:t>
      </w:r>
    </w:p>
    <w:tbl>
      <w:tblPr>
        <w:tblW w:w="0" w:type="auto"/>
        <w:tblInd w:w="93" w:type="dxa"/>
        <w:tblLook w:val="04A0"/>
      </w:tblPr>
      <w:tblGrid>
        <w:gridCol w:w="785"/>
        <w:gridCol w:w="1310"/>
        <w:gridCol w:w="763"/>
        <w:gridCol w:w="622"/>
        <w:gridCol w:w="743"/>
        <w:gridCol w:w="763"/>
        <w:gridCol w:w="622"/>
        <w:gridCol w:w="810"/>
        <w:gridCol w:w="801"/>
        <w:gridCol w:w="995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 APRIL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20598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154.94%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54.94%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37864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152.20%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52.20%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25583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126.14%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26.14%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24793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139.29%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39.29%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21623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100.38%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0.38%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26839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129.16%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29.16%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55462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57075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157300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132.66%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252799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527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32.66%</w:t>
            </w:r>
          </w:p>
        </w:tc>
      </w:tr>
    </w:tbl>
    <w:p w:rsidR="00423D43" w:rsidRPr="00F721EC" w:rsidRDefault="00423D43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F721EC" w:rsidRPr="00F721EC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10</w:t>
      </w:r>
    </w:p>
    <w:tbl>
      <w:tblPr>
        <w:tblW w:w="0" w:type="auto"/>
        <w:tblInd w:w="93" w:type="dxa"/>
        <w:tblLook w:val="04A0"/>
      </w:tblPr>
      <w:tblGrid>
        <w:gridCol w:w="785"/>
        <w:gridCol w:w="1311"/>
        <w:gridCol w:w="763"/>
        <w:gridCol w:w="622"/>
        <w:gridCol w:w="815"/>
        <w:gridCol w:w="763"/>
        <w:gridCol w:w="622"/>
        <w:gridCol w:w="782"/>
        <w:gridCol w:w="843"/>
        <w:gridCol w:w="944"/>
        <w:gridCol w:w="1233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ind w:left="72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 MAY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19970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128.96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28.96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37036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148.88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48.88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7723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7899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24878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122.67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22.67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23822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133.84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33.84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21179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98.31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98.31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26024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126.07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26.07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54860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95858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98049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152909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50962">
              <w:rPr>
                <w:rFonts w:ascii="Calibri" w:hAnsi="Calibri" w:cs="Arial"/>
                <w:b/>
                <w:sz w:val="16"/>
                <w:szCs w:val="16"/>
              </w:rPr>
              <w:t>128.96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28.96</w:t>
            </w:r>
          </w:p>
        </w:tc>
      </w:tr>
    </w:tbl>
    <w:p w:rsidR="009B70B5" w:rsidRDefault="009B70B5" w:rsidP="0031710C">
      <w:pPr>
        <w:rPr>
          <w:rFonts w:cs="Arial"/>
          <w:b/>
          <w:sz w:val="24"/>
          <w:szCs w:val="24"/>
        </w:rPr>
      </w:pPr>
    </w:p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9B70B5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11</w:t>
      </w:r>
    </w:p>
    <w:tbl>
      <w:tblPr>
        <w:tblW w:w="0" w:type="auto"/>
        <w:tblInd w:w="93" w:type="dxa"/>
        <w:tblLook w:val="04A0"/>
      </w:tblPr>
      <w:tblGrid>
        <w:gridCol w:w="785"/>
        <w:gridCol w:w="1311"/>
        <w:gridCol w:w="763"/>
        <w:gridCol w:w="622"/>
        <w:gridCol w:w="809"/>
        <w:gridCol w:w="763"/>
        <w:gridCol w:w="622"/>
        <w:gridCol w:w="765"/>
        <w:gridCol w:w="828"/>
        <w:gridCol w:w="946"/>
        <w:gridCol w:w="1269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30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19373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145.73%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45.73%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144.84%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44.84%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23537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116.05%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16.05%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22712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127.60%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27.60%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19766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91.76%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8.24%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119.51%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19.51%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146253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123.35%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23.35%</w:t>
            </w:r>
          </w:p>
        </w:tc>
      </w:tr>
    </w:tbl>
    <w:p w:rsidR="00423D43" w:rsidRDefault="00423D43" w:rsidP="0031710C">
      <w:pPr>
        <w:rPr>
          <w:rFonts w:cs="Arial"/>
          <w:b/>
          <w:sz w:val="24"/>
          <w:szCs w:val="24"/>
        </w:rPr>
      </w:pPr>
    </w:p>
    <w:p w:rsidR="00423D43" w:rsidRDefault="00423D43" w:rsidP="0031710C">
      <w:pPr>
        <w:rPr>
          <w:rFonts w:cs="Arial"/>
          <w:b/>
          <w:sz w:val="24"/>
          <w:szCs w:val="24"/>
        </w:rPr>
      </w:pPr>
    </w:p>
    <w:p w:rsidR="00F721EC" w:rsidRPr="00F721EC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12</w:t>
      </w:r>
    </w:p>
    <w:tbl>
      <w:tblPr>
        <w:tblW w:w="9484" w:type="dxa"/>
        <w:tblInd w:w="93" w:type="dxa"/>
        <w:tblLayout w:type="fixed"/>
        <w:tblLook w:val="04A0"/>
      </w:tblPr>
      <w:tblGrid>
        <w:gridCol w:w="786"/>
        <w:gridCol w:w="1311"/>
        <w:gridCol w:w="763"/>
        <w:gridCol w:w="622"/>
        <w:gridCol w:w="782"/>
        <w:gridCol w:w="763"/>
        <w:gridCol w:w="622"/>
        <w:gridCol w:w="782"/>
        <w:gridCol w:w="950"/>
        <w:gridCol w:w="946"/>
        <w:gridCol w:w="1157"/>
      </w:tblGrid>
      <w:tr w:rsidR="00423D43" w:rsidRPr="00F83987" w:rsidTr="009E22A5">
        <w:trPr>
          <w:trHeight w:val="315"/>
        </w:trPr>
        <w:tc>
          <w:tcPr>
            <w:tcW w:w="94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31 JULY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6073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12446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12609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18785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146.23%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46.23%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19742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34582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137.21%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37.21%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KZN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21278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6424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6558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15607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22165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104.17%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4.17%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LMN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5848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5918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15538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15822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21740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114.85%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14.85%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FSNC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14078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14295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19025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88.14%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CD51C1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CD51C1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11.86%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10953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12434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114.55%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14.55%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120567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48277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49529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88734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90509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140038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116.15%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16.15%</w:t>
            </w:r>
          </w:p>
        </w:tc>
      </w:tr>
    </w:tbl>
    <w:p w:rsidR="009B70B5" w:rsidRDefault="009B70B5" w:rsidP="0031710C">
      <w:pPr>
        <w:rPr>
          <w:rFonts w:cs="Arial"/>
          <w:b/>
          <w:sz w:val="24"/>
          <w:szCs w:val="24"/>
        </w:rPr>
      </w:pPr>
    </w:p>
    <w:p w:rsidR="009B70B5" w:rsidRDefault="00423D43" w:rsidP="0031710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Table: 13</w:t>
      </w:r>
    </w:p>
    <w:tbl>
      <w:tblPr>
        <w:tblW w:w="9484" w:type="dxa"/>
        <w:tblInd w:w="93" w:type="dxa"/>
        <w:tblLayout w:type="fixed"/>
        <w:tblLook w:val="04A0"/>
      </w:tblPr>
      <w:tblGrid>
        <w:gridCol w:w="786"/>
        <w:gridCol w:w="1311"/>
        <w:gridCol w:w="763"/>
        <w:gridCol w:w="622"/>
        <w:gridCol w:w="782"/>
        <w:gridCol w:w="763"/>
        <w:gridCol w:w="622"/>
        <w:gridCol w:w="782"/>
        <w:gridCol w:w="950"/>
        <w:gridCol w:w="946"/>
        <w:gridCol w:w="1157"/>
      </w:tblGrid>
      <w:tr w:rsidR="00423D43" w:rsidRPr="00F83987" w:rsidTr="009E22A5">
        <w:trPr>
          <w:trHeight w:val="315"/>
        </w:trPr>
        <w:tc>
          <w:tcPr>
            <w:tcW w:w="94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0 AUGUST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5823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5919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12409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18476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143.83%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43.83%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19039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19574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34141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135.46%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35.46%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KZN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21278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6253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15188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15469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102.69%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2.69%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LMN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111.13%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11.13%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FSNC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13688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18555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85.96%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14.04%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11038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11410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12385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12658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24068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116.13%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16.13%</w:t>
            </w:r>
          </w:p>
        </w:tc>
      </w:tr>
      <w:tr w:rsidR="00423D43" w:rsidRPr="00F83987" w:rsidTr="009E22A5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C23646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C23646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36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120567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48424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89702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138126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114.56%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A8754B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75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14.56%</w:t>
            </w:r>
          </w:p>
        </w:tc>
      </w:tr>
    </w:tbl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AE5FED" w:rsidRDefault="00AE5FED" w:rsidP="0031710C">
      <w:pPr>
        <w:rPr>
          <w:rFonts w:cs="Arial"/>
          <w:b/>
          <w:sz w:val="24"/>
          <w:szCs w:val="24"/>
        </w:rPr>
      </w:pPr>
    </w:p>
    <w:p w:rsidR="00AE5FED" w:rsidRPr="00F721EC" w:rsidRDefault="00F721EC" w:rsidP="0031710C">
      <w:pPr>
        <w:rPr>
          <w:rFonts w:cs="Arial"/>
          <w:b/>
          <w:sz w:val="24"/>
          <w:szCs w:val="24"/>
        </w:rPr>
      </w:pPr>
      <w:r w:rsidRPr="00F721EC">
        <w:rPr>
          <w:rFonts w:cs="Arial"/>
          <w:b/>
          <w:sz w:val="24"/>
          <w:szCs w:val="24"/>
        </w:rPr>
        <w:t>Table: 14</w:t>
      </w:r>
    </w:p>
    <w:p w:rsidR="0054117F" w:rsidRDefault="0054117F" w:rsidP="0054117F">
      <w:pPr>
        <w:rPr>
          <w:rFonts w:cs="Arial"/>
          <w:b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786"/>
        <w:gridCol w:w="1311"/>
        <w:gridCol w:w="763"/>
        <w:gridCol w:w="622"/>
        <w:gridCol w:w="815"/>
        <w:gridCol w:w="763"/>
        <w:gridCol w:w="622"/>
        <w:gridCol w:w="815"/>
        <w:gridCol w:w="884"/>
        <w:gridCol w:w="947"/>
        <w:gridCol w:w="1155"/>
      </w:tblGrid>
      <w:tr w:rsidR="00423D43" w:rsidRPr="00F83987" w:rsidTr="009E22A5">
        <w:trPr>
          <w:trHeight w:val="315"/>
        </w:trPr>
        <w:tc>
          <w:tcPr>
            <w:tcW w:w="9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0AD47"/>
            <w:noWrap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INMATE POPULATION </w:t>
            </w:r>
            <w:r w:rsidRPr="00164BD1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164B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30 SEPTEMBER 2020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Accommodation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Unsentenced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Sentenced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Population level %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Overcrowding Level 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3D43" w:rsidRPr="00F83987" w:rsidRDefault="00423D43" w:rsidP="009E2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8398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  <w:t>Sub total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D43" w:rsidRPr="00F83987" w:rsidRDefault="00423D43" w:rsidP="009E22A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18709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145.64%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45.64%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34108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135.33%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35.33%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22009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103.44%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3.44%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112.01%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12.01%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FSNC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18627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86.30%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US"/>
              </w:rPr>
              <w:t>13.70%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116.93%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16.93%</w:t>
            </w:r>
          </w:p>
        </w:tc>
      </w:tr>
      <w:tr w:rsidR="00423D43" w:rsidRPr="00F83987" w:rsidTr="009E22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88515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138890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115.20%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center"/>
          </w:tcPr>
          <w:p w:rsidR="00423D43" w:rsidRPr="00550962" w:rsidRDefault="00423D43" w:rsidP="009E2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09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15.20%</w:t>
            </w:r>
          </w:p>
        </w:tc>
      </w:tr>
    </w:tbl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D67C2A" w:rsidRDefault="00D67C2A" w:rsidP="0031710C">
      <w:pPr>
        <w:rPr>
          <w:rFonts w:cs="Arial"/>
          <w:b/>
          <w:sz w:val="24"/>
          <w:szCs w:val="24"/>
        </w:rPr>
      </w:pPr>
    </w:p>
    <w:p w:rsidR="00D67C2A" w:rsidRDefault="00D67C2A" w:rsidP="0031710C">
      <w:pPr>
        <w:rPr>
          <w:rFonts w:cs="Arial"/>
          <w:b/>
          <w:sz w:val="24"/>
          <w:szCs w:val="24"/>
        </w:rPr>
      </w:pPr>
    </w:p>
    <w:p w:rsidR="00D67C2A" w:rsidRDefault="00D67C2A" w:rsidP="0031710C">
      <w:pPr>
        <w:rPr>
          <w:rFonts w:cs="Arial"/>
          <w:b/>
          <w:sz w:val="24"/>
          <w:szCs w:val="24"/>
        </w:rPr>
      </w:pPr>
    </w:p>
    <w:p w:rsidR="0031710C" w:rsidRPr="00D67C2A" w:rsidRDefault="00516028" w:rsidP="0031710C">
      <w:pPr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END.</w:t>
      </w: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sectPr w:rsidR="0031710C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B5" w:rsidRDefault="003B2FB5" w:rsidP="00032D81">
      <w:r>
        <w:separator/>
      </w:r>
    </w:p>
  </w:endnote>
  <w:endnote w:type="continuationSeparator" w:id="1">
    <w:p w:rsidR="003B2FB5" w:rsidRDefault="003B2FB5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9F" w:rsidRDefault="00CA309F" w:rsidP="00032D81">
    <w:pPr>
      <w:pStyle w:val="Footer"/>
    </w:pPr>
    <w:r>
      <w:t>PQ NO.2411- NW3019E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362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3627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CA309F" w:rsidRDefault="00CA3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B5" w:rsidRDefault="003B2FB5" w:rsidP="00032D81">
      <w:r>
        <w:separator/>
      </w:r>
    </w:p>
  </w:footnote>
  <w:footnote w:type="continuationSeparator" w:id="1">
    <w:p w:rsidR="003B2FB5" w:rsidRDefault="003B2FB5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25"/>
    <w:multiLevelType w:val="hybridMultilevel"/>
    <w:tmpl w:val="832EDA3E"/>
    <w:lvl w:ilvl="0" w:tplc="840C5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8F3"/>
    <w:multiLevelType w:val="hybridMultilevel"/>
    <w:tmpl w:val="832EDA3E"/>
    <w:lvl w:ilvl="0" w:tplc="840C5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B9D"/>
    <w:multiLevelType w:val="hybridMultilevel"/>
    <w:tmpl w:val="832EDA3E"/>
    <w:lvl w:ilvl="0" w:tplc="840C5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3C3"/>
    <w:rsid w:val="000063AE"/>
    <w:rsid w:val="00032D81"/>
    <w:rsid w:val="000E394A"/>
    <w:rsid w:val="00164BD1"/>
    <w:rsid w:val="001B4208"/>
    <w:rsid w:val="001C4571"/>
    <w:rsid w:val="00252799"/>
    <w:rsid w:val="0031710C"/>
    <w:rsid w:val="003308FF"/>
    <w:rsid w:val="003B2FB5"/>
    <w:rsid w:val="0040479A"/>
    <w:rsid w:val="00423D43"/>
    <w:rsid w:val="0044622A"/>
    <w:rsid w:val="00486212"/>
    <w:rsid w:val="00505DE9"/>
    <w:rsid w:val="005110A4"/>
    <w:rsid w:val="00516028"/>
    <w:rsid w:val="00535125"/>
    <w:rsid w:val="0053627C"/>
    <w:rsid w:val="0054117F"/>
    <w:rsid w:val="00545DAD"/>
    <w:rsid w:val="00550962"/>
    <w:rsid w:val="00610CFC"/>
    <w:rsid w:val="007177EB"/>
    <w:rsid w:val="00730725"/>
    <w:rsid w:val="00737344"/>
    <w:rsid w:val="00836B47"/>
    <w:rsid w:val="00860903"/>
    <w:rsid w:val="009610CD"/>
    <w:rsid w:val="009625DD"/>
    <w:rsid w:val="009A3236"/>
    <w:rsid w:val="009B70B5"/>
    <w:rsid w:val="009E22A5"/>
    <w:rsid w:val="009F10D3"/>
    <w:rsid w:val="009F78B2"/>
    <w:rsid w:val="00A577C4"/>
    <w:rsid w:val="00A8754B"/>
    <w:rsid w:val="00AE5FED"/>
    <w:rsid w:val="00B22C58"/>
    <w:rsid w:val="00B42DAE"/>
    <w:rsid w:val="00B6148A"/>
    <w:rsid w:val="00B875C1"/>
    <w:rsid w:val="00BD1343"/>
    <w:rsid w:val="00BD2D2D"/>
    <w:rsid w:val="00BD7610"/>
    <w:rsid w:val="00BE13C3"/>
    <w:rsid w:val="00BF6A4F"/>
    <w:rsid w:val="00C23646"/>
    <w:rsid w:val="00C5056B"/>
    <w:rsid w:val="00C615CF"/>
    <w:rsid w:val="00C8334D"/>
    <w:rsid w:val="00C92B71"/>
    <w:rsid w:val="00CA309F"/>
    <w:rsid w:val="00CD0BEB"/>
    <w:rsid w:val="00CD51C1"/>
    <w:rsid w:val="00D51A9E"/>
    <w:rsid w:val="00D561E8"/>
    <w:rsid w:val="00D64B85"/>
    <w:rsid w:val="00D67C2A"/>
    <w:rsid w:val="00DB4520"/>
    <w:rsid w:val="00ED491A"/>
    <w:rsid w:val="00F23C31"/>
    <w:rsid w:val="00F721EC"/>
    <w:rsid w:val="00F8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D3BD-745D-4522-8FE4-FFFC8B46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2020-10-26T11:49:00Z</cp:lastPrinted>
  <dcterms:created xsi:type="dcterms:W3CDTF">2020-11-26T13:41:00Z</dcterms:created>
  <dcterms:modified xsi:type="dcterms:W3CDTF">2020-11-26T13:41:00Z</dcterms:modified>
</cp:coreProperties>
</file>