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9B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bookmarkStart w:id="0" w:name="_GoBack"/>
      <w:bookmarkEnd w:id="0"/>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B7360A">
        <w:rPr>
          <w:rFonts w:ascii="Arial" w:hAnsi="Arial" w:cs="Arial"/>
          <w:b/>
          <w:sz w:val="22"/>
          <w:szCs w:val="22"/>
          <w:u w:val="single"/>
        </w:rPr>
        <w:t>1997</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0775DD">
        <w:rPr>
          <w:rFonts w:ascii="Arial" w:hAnsi="Arial" w:cs="Arial"/>
          <w:b/>
          <w:sz w:val="22"/>
          <w:szCs w:val="22"/>
          <w:u w:val="single"/>
        </w:rPr>
        <w:t>30</w:t>
      </w:r>
      <w:r w:rsidR="005E5409">
        <w:rPr>
          <w:rFonts w:ascii="Arial" w:hAnsi="Arial" w:cs="Arial"/>
          <w:b/>
          <w:sz w:val="22"/>
          <w:szCs w:val="22"/>
          <w:u w:val="single"/>
        </w:rPr>
        <w:t xml:space="preserve"> JUNE</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0775DD">
        <w:rPr>
          <w:rFonts w:ascii="Arial" w:hAnsi="Arial" w:cs="Arial"/>
          <w:b/>
          <w:sz w:val="22"/>
          <w:szCs w:val="22"/>
          <w:u w:val="single"/>
        </w:rPr>
        <w:t>4</w:t>
      </w:r>
      <w:r w:rsidR="00E010BD" w:rsidRPr="0095517A">
        <w:rPr>
          <w:rFonts w:ascii="Arial" w:hAnsi="Arial" w:cs="Arial"/>
          <w:b/>
          <w:sz w:val="22"/>
          <w:szCs w:val="22"/>
          <w:u w:val="single"/>
        </w:rPr>
        <w:t>)</w:t>
      </w:r>
    </w:p>
    <w:p w:rsidR="00B7360A" w:rsidRPr="00B7360A" w:rsidRDefault="00B7360A" w:rsidP="00B7360A">
      <w:pPr>
        <w:spacing w:before="100" w:beforeAutospacing="1" w:after="100" w:afterAutospacing="1"/>
        <w:ind w:left="816" w:hanging="816"/>
        <w:rPr>
          <w:rFonts w:ascii="Arial" w:hAnsi="Arial" w:cs="Arial"/>
          <w:b/>
          <w:sz w:val="22"/>
          <w:szCs w:val="22"/>
        </w:rPr>
      </w:pPr>
      <w:r w:rsidRPr="00B7360A">
        <w:rPr>
          <w:rFonts w:ascii="Arial" w:hAnsi="Arial" w:cs="Arial"/>
          <w:b/>
          <w:sz w:val="22"/>
          <w:szCs w:val="22"/>
        </w:rPr>
        <w:t>1997.</w:t>
      </w:r>
      <w:r w:rsidRPr="00B7360A">
        <w:rPr>
          <w:rFonts w:ascii="Arial" w:hAnsi="Arial" w:cs="Arial"/>
          <w:b/>
          <w:sz w:val="22"/>
          <w:szCs w:val="22"/>
        </w:rPr>
        <w:tab/>
      </w:r>
      <w:proofErr w:type="spellStart"/>
      <w:r w:rsidRPr="00B7360A">
        <w:rPr>
          <w:rFonts w:ascii="Arial" w:hAnsi="Arial" w:cs="Arial"/>
          <w:b/>
          <w:sz w:val="22"/>
          <w:szCs w:val="22"/>
        </w:rPr>
        <w:t>Ms</w:t>
      </w:r>
      <w:proofErr w:type="spellEnd"/>
      <w:r w:rsidRPr="00B7360A">
        <w:rPr>
          <w:rFonts w:ascii="Arial" w:hAnsi="Arial" w:cs="Arial"/>
          <w:b/>
          <w:sz w:val="22"/>
          <w:szCs w:val="22"/>
        </w:rPr>
        <w:t xml:space="preserve"> M S </w:t>
      </w:r>
      <w:proofErr w:type="spellStart"/>
      <w:r w:rsidRPr="00B7360A">
        <w:rPr>
          <w:rFonts w:ascii="Arial" w:hAnsi="Arial" w:cs="Arial"/>
          <w:b/>
          <w:sz w:val="22"/>
          <w:szCs w:val="22"/>
        </w:rPr>
        <w:t>Khawula</w:t>
      </w:r>
      <w:proofErr w:type="spellEnd"/>
      <w:r w:rsidRPr="00B7360A">
        <w:rPr>
          <w:rFonts w:ascii="Arial" w:hAnsi="Arial" w:cs="Arial"/>
          <w:b/>
          <w:sz w:val="22"/>
          <w:szCs w:val="22"/>
        </w:rPr>
        <w:t xml:space="preserve"> (EFF) to ask the Minister of Water and Sanitation:</w:t>
      </w:r>
    </w:p>
    <w:p w:rsidR="001438C4" w:rsidRDefault="00B7360A" w:rsidP="00B7360A">
      <w:pPr>
        <w:spacing w:before="100" w:beforeAutospacing="1" w:after="100" w:afterAutospacing="1"/>
        <w:ind w:left="1440" w:hanging="629"/>
        <w:jc w:val="both"/>
        <w:rPr>
          <w:rFonts w:ascii="Arial" w:hAnsi="Arial" w:cs="Arial"/>
          <w:sz w:val="22"/>
          <w:szCs w:val="22"/>
        </w:rPr>
      </w:pPr>
      <w:r w:rsidRPr="00B7360A">
        <w:rPr>
          <w:rFonts w:ascii="Arial" w:hAnsi="Arial" w:cs="Arial"/>
          <w:sz w:val="22"/>
          <w:szCs w:val="22"/>
        </w:rPr>
        <w:t>(1)</w:t>
      </w:r>
      <w:r w:rsidRPr="00B7360A">
        <w:rPr>
          <w:rFonts w:ascii="Arial" w:hAnsi="Arial" w:cs="Arial"/>
          <w:sz w:val="22"/>
          <w:szCs w:val="22"/>
        </w:rPr>
        <w:tab/>
        <w:t xml:space="preserve">Does her department have documentation of all water </w:t>
      </w:r>
      <w:r w:rsidR="001438C4" w:rsidRPr="00B7360A">
        <w:rPr>
          <w:rFonts w:ascii="Arial" w:hAnsi="Arial" w:cs="Arial"/>
          <w:sz w:val="22"/>
          <w:szCs w:val="22"/>
        </w:rPr>
        <w:t>infrastructures</w:t>
      </w:r>
      <w:r w:rsidRPr="00B7360A">
        <w:rPr>
          <w:rFonts w:ascii="Arial" w:hAnsi="Arial" w:cs="Arial"/>
          <w:sz w:val="22"/>
          <w:szCs w:val="22"/>
        </w:rPr>
        <w:t xml:space="preserve"> that existed before 1994; if not, what is the position in this regard; if so, what are the relevant details; </w:t>
      </w:r>
    </w:p>
    <w:p w:rsidR="001438C4" w:rsidRDefault="00421A5F" w:rsidP="00B7360A">
      <w:pPr>
        <w:spacing w:before="100" w:beforeAutospacing="1" w:after="100" w:afterAutospacing="1"/>
        <w:ind w:left="1440" w:hanging="629"/>
        <w:jc w:val="both"/>
        <w:rPr>
          <w:rFonts w:ascii="Arial" w:hAnsi="Arial" w:cs="Arial"/>
          <w:sz w:val="22"/>
          <w:szCs w:val="22"/>
        </w:rPr>
      </w:pPr>
      <w:r w:rsidRPr="00B7360A">
        <w:rPr>
          <w:rFonts w:ascii="Arial" w:hAnsi="Arial" w:cs="Arial"/>
          <w:sz w:val="22"/>
          <w:szCs w:val="22"/>
        </w:rPr>
        <w:t xml:space="preserve"> </w:t>
      </w:r>
      <w:r w:rsidR="00B7360A" w:rsidRPr="00B7360A">
        <w:rPr>
          <w:rFonts w:ascii="Arial" w:hAnsi="Arial" w:cs="Arial"/>
          <w:sz w:val="22"/>
          <w:szCs w:val="22"/>
        </w:rPr>
        <w:t>(2)</w:t>
      </w:r>
      <w:r w:rsidR="00B7360A" w:rsidRPr="00B7360A">
        <w:rPr>
          <w:rFonts w:ascii="Arial" w:hAnsi="Arial" w:cs="Arial"/>
          <w:sz w:val="22"/>
          <w:szCs w:val="22"/>
        </w:rPr>
        <w:tab/>
      </w:r>
      <w:proofErr w:type="gramStart"/>
      <w:r w:rsidR="00B7360A" w:rsidRPr="00B7360A">
        <w:rPr>
          <w:rFonts w:ascii="Arial" w:hAnsi="Arial" w:cs="Arial"/>
          <w:sz w:val="22"/>
          <w:szCs w:val="22"/>
        </w:rPr>
        <w:t>did</w:t>
      </w:r>
      <w:proofErr w:type="gramEnd"/>
      <w:r w:rsidR="00B7360A" w:rsidRPr="00B7360A">
        <w:rPr>
          <w:rFonts w:ascii="Arial" w:hAnsi="Arial" w:cs="Arial"/>
          <w:sz w:val="22"/>
          <w:szCs w:val="22"/>
        </w:rPr>
        <w:t xml:space="preserve"> her department conduct water infrastructure audits since 1994; if not why not; if so;</w:t>
      </w:r>
    </w:p>
    <w:p w:rsidR="00B7360A" w:rsidRPr="009B4652" w:rsidRDefault="00421A5F" w:rsidP="009B4652">
      <w:pPr>
        <w:spacing w:before="100" w:beforeAutospacing="1" w:after="100" w:afterAutospacing="1"/>
        <w:ind w:left="1440" w:hanging="629"/>
        <w:jc w:val="both"/>
        <w:rPr>
          <w:rFonts w:ascii="Arial" w:hAnsi="Arial" w:cs="Arial"/>
          <w:sz w:val="22"/>
          <w:szCs w:val="22"/>
        </w:rPr>
      </w:pPr>
      <w:r w:rsidRPr="00B7360A">
        <w:rPr>
          <w:rFonts w:ascii="Arial" w:hAnsi="Arial" w:cs="Arial"/>
          <w:sz w:val="22"/>
          <w:szCs w:val="22"/>
        </w:rPr>
        <w:t xml:space="preserve"> </w:t>
      </w:r>
      <w:r w:rsidR="00B7360A" w:rsidRPr="00B7360A">
        <w:rPr>
          <w:rFonts w:ascii="Arial" w:hAnsi="Arial" w:cs="Arial"/>
          <w:sz w:val="22"/>
          <w:szCs w:val="22"/>
        </w:rPr>
        <w:t>(3)</w:t>
      </w:r>
      <w:r w:rsidR="00B7360A" w:rsidRPr="00B7360A">
        <w:rPr>
          <w:rFonts w:ascii="Arial" w:hAnsi="Arial" w:cs="Arial"/>
          <w:sz w:val="22"/>
          <w:szCs w:val="22"/>
        </w:rPr>
        <w:tab/>
      </w:r>
      <w:proofErr w:type="gramStart"/>
      <w:r w:rsidR="00B7360A" w:rsidRPr="00B7360A">
        <w:rPr>
          <w:rFonts w:ascii="Arial" w:hAnsi="Arial" w:cs="Arial"/>
          <w:sz w:val="22"/>
          <w:szCs w:val="22"/>
        </w:rPr>
        <w:t>did</w:t>
      </w:r>
      <w:proofErr w:type="gramEnd"/>
      <w:r w:rsidR="00B7360A" w:rsidRPr="00B7360A">
        <w:rPr>
          <w:rFonts w:ascii="Arial" w:hAnsi="Arial" w:cs="Arial"/>
          <w:sz w:val="22"/>
          <w:szCs w:val="22"/>
        </w:rPr>
        <w:t xml:space="preserve"> the specified audit or survey include water infrastructure of the former Bantustans; if not, what is the position in this regard; if so, what are the relevant details?</w:t>
      </w:r>
      <w:r w:rsidR="009B4652">
        <w:rPr>
          <w:rFonts w:ascii="Arial" w:hAnsi="Arial" w:cs="Arial"/>
          <w:sz w:val="22"/>
          <w:szCs w:val="22"/>
        </w:rPr>
        <w:tab/>
      </w:r>
      <w:r w:rsidR="009B4652">
        <w:rPr>
          <w:rFonts w:ascii="Arial" w:hAnsi="Arial" w:cs="Arial"/>
          <w:sz w:val="22"/>
          <w:szCs w:val="22"/>
        </w:rPr>
        <w:tab/>
      </w:r>
      <w:r w:rsidR="009B4652">
        <w:rPr>
          <w:rFonts w:ascii="Arial" w:hAnsi="Arial" w:cs="Arial"/>
          <w:sz w:val="22"/>
          <w:szCs w:val="22"/>
        </w:rPr>
        <w:tab/>
      </w:r>
      <w:r w:rsidR="009B4652">
        <w:rPr>
          <w:rFonts w:ascii="Arial" w:hAnsi="Arial" w:cs="Arial"/>
          <w:sz w:val="22"/>
          <w:szCs w:val="22"/>
        </w:rPr>
        <w:tab/>
      </w:r>
      <w:r w:rsidR="009B4652">
        <w:rPr>
          <w:rFonts w:ascii="Arial" w:hAnsi="Arial" w:cs="Arial"/>
          <w:sz w:val="22"/>
          <w:szCs w:val="22"/>
        </w:rPr>
        <w:tab/>
      </w:r>
      <w:r w:rsidR="009B4652">
        <w:rPr>
          <w:rFonts w:ascii="Arial" w:hAnsi="Arial" w:cs="Arial"/>
          <w:sz w:val="22"/>
          <w:szCs w:val="22"/>
        </w:rPr>
        <w:tab/>
      </w:r>
      <w:r w:rsidR="009B4652">
        <w:rPr>
          <w:rFonts w:ascii="Arial" w:hAnsi="Arial" w:cs="Arial"/>
          <w:sz w:val="22"/>
          <w:szCs w:val="22"/>
        </w:rPr>
        <w:tab/>
      </w:r>
      <w:r w:rsidR="009B4652">
        <w:rPr>
          <w:rFonts w:ascii="Arial" w:hAnsi="Arial" w:cs="Arial"/>
          <w:sz w:val="22"/>
          <w:szCs w:val="22"/>
        </w:rPr>
        <w:tab/>
      </w:r>
      <w:r w:rsidR="009B4652">
        <w:rPr>
          <w:rFonts w:ascii="Arial" w:hAnsi="Arial" w:cs="Arial"/>
          <w:sz w:val="22"/>
          <w:szCs w:val="22"/>
        </w:rPr>
        <w:tab/>
      </w:r>
      <w:r w:rsidR="00B7360A" w:rsidRPr="00B7360A">
        <w:rPr>
          <w:rFonts w:ascii="Arial" w:hAnsi="Arial" w:cs="Arial"/>
          <w:sz w:val="16"/>
          <w:szCs w:val="16"/>
        </w:rPr>
        <w:t>NW2212E</w:t>
      </w:r>
    </w:p>
    <w:p w:rsidR="00355562" w:rsidRPr="00CC596F" w:rsidRDefault="008A7DCE" w:rsidP="00605D9C">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B1BAE" w:rsidRPr="00421A5F" w:rsidRDefault="00773936" w:rsidP="00421A5F">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177143">
        <w:rPr>
          <w:rFonts w:ascii="Arial" w:hAnsi="Arial" w:cs="Arial"/>
          <w:sz w:val="22"/>
          <w:szCs w:val="22"/>
        </w:rPr>
        <w:t>1</w:t>
      </w:r>
      <w:r w:rsidR="004D1B6B">
        <w:rPr>
          <w:rFonts w:ascii="Arial" w:hAnsi="Arial" w:cs="Arial"/>
          <w:sz w:val="22"/>
          <w:szCs w:val="22"/>
        </w:rPr>
        <w:t>)</w:t>
      </w:r>
      <w:r w:rsidR="004D1B6B">
        <w:rPr>
          <w:rFonts w:ascii="Arial" w:hAnsi="Arial" w:cs="Arial"/>
          <w:sz w:val="22"/>
          <w:szCs w:val="22"/>
        </w:rPr>
        <w:tab/>
      </w:r>
      <w:r w:rsidR="00421A5F" w:rsidRPr="00421A5F">
        <w:rPr>
          <w:rFonts w:ascii="Arial" w:hAnsi="Arial" w:cs="Arial"/>
          <w:sz w:val="22"/>
          <w:szCs w:val="22"/>
        </w:rPr>
        <w:t xml:space="preserve">Yes, </w:t>
      </w:r>
      <w:r w:rsidR="00421A5F">
        <w:rPr>
          <w:rFonts w:ascii="Arial" w:hAnsi="Arial" w:cs="Arial"/>
          <w:sz w:val="22"/>
          <w:szCs w:val="22"/>
        </w:rPr>
        <w:t>t</w:t>
      </w:r>
      <w:r w:rsidR="00421A5F" w:rsidRPr="00421A5F">
        <w:rPr>
          <w:rFonts w:ascii="Arial" w:hAnsi="Arial" w:cs="Arial"/>
          <w:sz w:val="22"/>
          <w:szCs w:val="22"/>
        </w:rPr>
        <w:t xml:space="preserve">he asset register </w:t>
      </w:r>
      <w:r w:rsidR="00B57BD1">
        <w:rPr>
          <w:rFonts w:ascii="Arial" w:hAnsi="Arial" w:cs="Arial"/>
          <w:sz w:val="22"/>
          <w:szCs w:val="22"/>
        </w:rPr>
        <w:t xml:space="preserve">of my Department </w:t>
      </w:r>
      <w:r w:rsidR="00421A5F" w:rsidRPr="00421A5F">
        <w:rPr>
          <w:rFonts w:ascii="Arial" w:hAnsi="Arial" w:cs="Arial"/>
          <w:sz w:val="22"/>
          <w:szCs w:val="22"/>
        </w:rPr>
        <w:t>contains that information</w:t>
      </w:r>
      <w:r w:rsidR="00060684">
        <w:rPr>
          <w:rFonts w:ascii="Arial" w:hAnsi="Arial" w:cs="Arial"/>
          <w:sz w:val="22"/>
          <w:szCs w:val="22"/>
        </w:rPr>
        <w:t xml:space="preserve"> of all infrastructures that existed before 1994</w:t>
      </w:r>
      <w:r w:rsidR="0027695C">
        <w:rPr>
          <w:rFonts w:ascii="Arial" w:hAnsi="Arial" w:cs="Arial"/>
          <w:sz w:val="22"/>
          <w:szCs w:val="22"/>
        </w:rPr>
        <w:t>.</w:t>
      </w:r>
      <w:r w:rsidR="000520E5" w:rsidRPr="00421A5F">
        <w:rPr>
          <w:rFonts w:ascii="Arial" w:hAnsi="Arial" w:cs="Arial"/>
          <w:sz w:val="22"/>
          <w:szCs w:val="22"/>
        </w:rPr>
        <w:tab/>
      </w:r>
    </w:p>
    <w:p w:rsidR="00421A5F" w:rsidRPr="00421A5F" w:rsidRDefault="00152A3B" w:rsidP="00421A5F">
      <w:pPr>
        <w:spacing w:before="100" w:beforeAutospacing="1" w:after="100" w:afterAutospacing="1"/>
        <w:ind w:left="1440" w:hanging="720"/>
        <w:jc w:val="both"/>
        <w:rPr>
          <w:rFonts w:ascii="Arial" w:hAnsi="Arial" w:cs="Arial"/>
          <w:sz w:val="22"/>
          <w:szCs w:val="22"/>
        </w:rPr>
      </w:pPr>
      <w:r w:rsidRPr="00421A5F">
        <w:rPr>
          <w:rFonts w:ascii="Arial" w:hAnsi="Arial" w:cs="Arial"/>
          <w:sz w:val="22"/>
          <w:szCs w:val="22"/>
        </w:rPr>
        <w:t>(</w:t>
      </w:r>
      <w:r w:rsidR="00177143" w:rsidRPr="00421A5F">
        <w:rPr>
          <w:rFonts w:ascii="Arial" w:hAnsi="Arial" w:cs="Arial"/>
          <w:sz w:val="22"/>
          <w:szCs w:val="22"/>
        </w:rPr>
        <w:t>2</w:t>
      </w:r>
      <w:r w:rsidR="004D1B6B" w:rsidRPr="00421A5F">
        <w:rPr>
          <w:rFonts w:ascii="Arial" w:hAnsi="Arial" w:cs="Arial"/>
          <w:sz w:val="22"/>
          <w:szCs w:val="22"/>
        </w:rPr>
        <w:t>)</w:t>
      </w:r>
      <w:r w:rsidR="004D1B6B" w:rsidRPr="00421A5F">
        <w:rPr>
          <w:rFonts w:ascii="Arial" w:hAnsi="Arial" w:cs="Arial"/>
          <w:sz w:val="22"/>
          <w:szCs w:val="22"/>
        </w:rPr>
        <w:tab/>
      </w:r>
      <w:r w:rsidR="00421A5F" w:rsidRPr="00421A5F">
        <w:rPr>
          <w:rFonts w:ascii="Arial" w:hAnsi="Arial" w:cs="Arial"/>
          <w:sz w:val="22"/>
          <w:szCs w:val="22"/>
        </w:rPr>
        <w:t xml:space="preserve">Yes, in 2007, </w:t>
      </w:r>
      <w:r w:rsidR="00DB2555">
        <w:rPr>
          <w:rFonts w:ascii="Arial" w:hAnsi="Arial" w:cs="Arial"/>
          <w:sz w:val="22"/>
          <w:szCs w:val="22"/>
        </w:rPr>
        <w:t>my</w:t>
      </w:r>
      <w:r w:rsidR="00421A5F" w:rsidRPr="00421A5F">
        <w:rPr>
          <w:rFonts w:ascii="Arial" w:hAnsi="Arial" w:cs="Arial"/>
          <w:sz w:val="22"/>
          <w:szCs w:val="22"/>
        </w:rPr>
        <w:t xml:space="preserve"> Department launched a project called “verification and valuation of all major water resource infrastructure” and produced an asset register. On an annual basis, verification is performed mainly to include assets that were not included in </w:t>
      </w:r>
      <w:r w:rsidR="006660CA">
        <w:rPr>
          <w:rFonts w:ascii="Arial" w:hAnsi="Arial" w:cs="Arial"/>
          <w:sz w:val="22"/>
          <w:szCs w:val="22"/>
        </w:rPr>
        <w:t xml:space="preserve">the </w:t>
      </w:r>
      <w:r w:rsidR="00421A5F" w:rsidRPr="00421A5F">
        <w:rPr>
          <w:rFonts w:ascii="Arial" w:hAnsi="Arial" w:cs="Arial"/>
          <w:sz w:val="22"/>
          <w:szCs w:val="22"/>
        </w:rPr>
        <w:t xml:space="preserve">2007 verification exercise. </w:t>
      </w:r>
    </w:p>
    <w:p w:rsidR="0082482B" w:rsidRPr="00421A5F" w:rsidRDefault="00421A5F" w:rsidP="00421A5F">
      <w:pPr>
        <w:spacing w:before="100" w:beforeAutospacing="1" w:after="100" w:afterAutospacing="1"/>
        <w:ind w:left="1440" w:hanging="629"/>
        <w:jc w:val="both"/>
        <w:rPr>
          <w:rFonts w:ascii="Arial" w:hAnsi="Arial" w:cs="Arial"/>
          <w:sz w:val="22"/>
          <w:szCs w:val="22"/>
        </w:rPr>
      </w:pPr>
      <w:r w:rsidRPr="00421A5F">
        <w:rPr>
          <w:rFonts w:ascii="Arial" w:hAnsi="Arial" w:cs="Arial"/>
          <w:sz w:val="22"/>
          <w:szCs w:val="22"/>
        </w:rPr>
        <w:t>(3)</w:t>
      </w:r>
      <w:r w:rsidRPr="00421A5F">
        <w:rPr>
          <w:rFonts w:ascii="Arial" w:hAnsi="Arial" w:cs="Arial"/>
          <w:sz w:val="22"/>
          <w:szCs w:val="22"/>
        </w:rPr>
        <w:tab/>
        <w:t xml:space="preserve">Yes, the verification and valuation exercise of 2007 included all national water resource infrastructures including </w:t>
      </w:r>
      <w:r w:rsidR="006660CA">
        <w:rPr>
          <w:rFonts w:ascii="Arial" w:hAnsi="Arial" w:cs="Arial"/>
          <w:sz w:val="22"/>
          <w:szCs w:val="22"/>
        </w:rPr>
        <w:t xml:space="preserve">the former </w:t>
      </w:r>
      <w:r w:rsidRPr="00421A5F">
        <w:rPr>
          <w:rFonts w:ascii="Arial" w:hAnsi="Arial" w:cs="Arial"/>
          <w:sz w:val="22"/>
          <w:szCs w:val="22"/>
        </w:rPr>
        <w:t>Bantustan water infrastructure</w:t>
      </w:r>
      <w:r w:rsidR="0027695C">
        <w:rPr>
          <w:rFonts w:ascii="Arial" w:hAnsi="Arial" w:cs="Arial"/>
          <w:sz w:val="22"/>
          <w:szCs w:val="22"/>
        </w:rPr>
        <w:t>.</w:t>
      </w:r>
      <w:r w:rsidRPr="00421A5F">
        <w:rPr>
          <w:rFonts w:ascii="Arial" w:hAnsi="Arial" w:cs="Arial"/>
          <w:sz w:val="22"/>
          <w:szCs w:val="22"/>
        </w:rPr>
        <w:tab/>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C5" w:rsidRDefault="00750FC5">
      <w:r>
        <w:separator/>
      </w:r>
    </w:p>
  </w:endnote>
  <w:endnote w:type="continuationSeparator" w:id="0">
    <w:p w:rsidR="00750FC5" w:rsidRDefault="0075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B7360A">
      <w:rPr>
        <w:rFonts w:ascii="Arial" w:hAnsi="Arial" w:cs="Arial"/>
        <w:sz w:val="16"/>
        <w:szCs w:val="16"/>
      </w:rPr>
      <w:t>1997</w:t>
    </w:r>
    <w:r w:rsidR="00EC4920">
      <w:rPr>
        <w:rFonts w:ascii="Arial" w:hAnsi="Arial" w:cs="Arial"/>
        <w:sz w:val="16"/>
        <w:szCs w:val="16"/>
      </w:rPr>
      <w:tab/>
    </w:r>
    <w:r w:rsidR="00EC4920">
      <w:rPr>
        <w:rFonts w:ascii="Arial" w:hAnsi="Arial" w:cs="Arial"/>
        <w:sz w:val="16"/>
        <w:szCs w:val="16"/>
      </w:rPr>
      <w:tab/>
      <w:t>NW</w:t>
    </w:r>
    <w:r w:rsidR="000E4B82">
      <w:rPr>
        <w:rFonts w:ascii="Arial" w:hAnsi="Arial" w:cs="Arial"/>
        <w:sz w:val="16"/>
        <w:szCs w:val="16"/>
      </w:rPr>
      <w:t>2</w:t>
    </w:r>
    <w:r w:rsidR="00B7360A">
      <w:rPr>
        <w:rFonts w:ascii="Arial" w:hAnsi="Arial" w:cs="Arial"/>
        <w:sz w:val="16"/>
        <w:szCs w:val="16"/>
      </w:rPr>
      <w:t>21</w:t>
    </w:r>
    <w:r w:rsidR="000775DD">
      <w:rPr>
        <w:rFonts w:ascii="Arial" w:hAnsi="Arial" w:cs="Arial"/>
        <w:sz w:val="16"/>
        <w:szCs w:val="16"/>
      </w:rPr>
      <w:t>2</w:t>
    </w:r>
    <w:r w:rsidR="00EC4920">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AE413A">
    <w:pPr>
      <w:pStyle w:val="Footer"/>
      <w:jc w:val="center"/>
      <w:rPr>
        <w:rFonts w:ascii="Arial" w:hAnsi="Arial" w:cs="Arial"/>
        <w:b/>
        <w:color w:val="FF0000"/>
        <w:sz w:val="16"/>
        <w:szCs w:val="16"/>
      </w:rPr>
    </w:pPr>
  </w:p>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605D9C">
      <w:rPr>
        <w:rFonts w:ascii="Arial" w:hAnsi="Arial" w:cs="Arial"/>
        <w:sz w:val="16"/>
        <w:szCs w:val="16"/>
      </w:rPr>
      <w:t>1</w:t>
    </w:r>
    <w:r w:rsidR="00B7360A">
      <w:rPr>
        <w:rFonts w:ascii="Arial" w:hAnsi="Arial" w:cs="Arial"/>
        <w:sz w:val="16"/>
        <w:szCs w:val="16"/>
      </w:rPr>
      <w:t>997</w:t>
    </w:r>
    <w:r w:rsidR="003473E4">
      <w:rPr>
        <w:rFonts w:ascii="Arial" w:hAnsi="Arial" w:cs="Arial"/>
        <w:sz w:val="16"/>
        <w:szCs w:val="16"/>
      </w:rPr>
      <w:tab/>
    </w:r>
    <w:r w:rsidR="003473E4">
      <w:rPr>
        <w:rFonts w:ascii="Arial" w:hAnsi="Arial" w:cs="Arial"/>
        <w:sz w:val="16"/>
        <w:szCs w:val="16"/>
      </w:rPr>
      <w:tab/>
      <w:t>NW</w:t>
    </w:r>
    <w:r w:rsidR="000E4B82">
      <w:rPr>
        <w:rFonts w:ascii="Arial" w:hAnsi="Arial" w:cs="Arial"/>
        <w:sz w:val="16"/>
        <w:szCs w:val="16"/>
      </w:rPr>
      <w:t>2</w:t>
    </w:r>
    <w:r w:rsidR="000775DD">
      <w:rPr>
        <w:rFonts w:ascii="Arial" w:hAnsi="Arial" w:cs="Arial"/>
        <w:sz w:val="16"/>
        <w:szCs w:val="16"/>
      </w:rPr>
      <w:t>2</w:t>
    </w:r>
    <w:r w:rsidR="00B7360A">
      <w:rPr>
        <w:rFonts w:ascii="Arial" w:hAnsi="Arial" w:cs="Arial"/>
        <w:sz w:val="16"/>
        <w:szCs w:val="16"/>
      </w:rPr>
      <w:t>1</w:t>
    </w:r>
    <w:r w:rsidR="000775DD">
      <w:rPr>
        <w:rFonts w:ascii="Arial" w:hAnsi="Arial" w:cs="Arial"/>
        <w:sz w:val="16"/>
        <w:szCs w:val="16"/>
      </w:rPr>
      <w:t>2</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C5" w:rsidRDefault="00750FC5">
      <w:r>
        <w:separator/>
      </w:r>
    </w:p>
  </w:footnote>
  <w:footnote w:type="continuationSeparator" w:id="0">
    <w:p w:rsidR="00750FC5" w:rsidRDefault="00750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7D3DCD"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44DB3"/>
    <w:rsid w:val="000465D8"/>
    <w:rsid w:val="000475B5"/>
    <w:rsid w:val="000520E5"/>
    <w:rsid w:val="00060684"/>
    <w:rsid w:val="000614F2"/>
    <w:rsid w:val="0006222F"/>
    <w:rsid w:val="00064C41"/>
    <w:rsid w:val="000672CE"/>
    <w:rsid w:val="00072352"/>
    <w:rsid w:val="00075C08"/>
    <w:rsid w:val="000772AF"/>
    <w:rsid w:val="000775DD"/>
    <w:rsid w:val="00081E70"/>
    <w:rsid w:val="00086AF5"/>
    <w:rsid w:val="00090929"/>
    <w:rsid w:val="000910A6"/>
    <w:rsid w:val="0009164F"/>
    <w:rsid w:val="000939A3"/>
    <w:rsid w:val="000961D4"/>
    <w:rsid w:val="000A24F0"/>
    <w:rsid w:val="000A5A32"/>
    <w:rsid w:val="000B5E49"/>
    <w:rsid w:val="000B7476"/>
    <w:rsid w:val="000B74AD"/>
    <w:rsid w:val="000C4175"/>
    <w:rsid w:val="000C4C94"/>
    <w:rsid w:val="000C5148"/>
    <w:rsid w:val="000C5219"/>
    <w:rsid w:val="000C5A26"/>
    <w:rsid w:val="000C6D7B"/>
    <w:rsid w:val="000D2600"/>
    <w:rsid w:val="000D2A0D"/>
    <w:rsid w:val="000D5969"/>
    <w:rsid w:val="000E41F5"/>
    <w:rsid w:val="000E4681"/>
    <w:rsid w:val="000E4B82"/>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38C4"/>
    <w:rsid w:val="00144D81"/>
    <w:rsid w:val="00152A3B"/>
    <w:rsid w:val="00152E1E"/>
    <w:rsid w:val="001539E6"/>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7695C"/>
    <w:rsid w:val="002810AB"/>
    <w:rsid w:val="00281B24"/>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3FCC"/>
    <w:rsid w:val="003473E4"/>
    <w:rsid w:val="00355562"/>
    <w:rsid w:val="003567B6"/>
    <w:rsid w:val="003635E7"/>
    <w:rsid w:val="00363865"/>
    <w:rsid w:val="00365608"/>
    <w:rsid w:val="00366E7A"/>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1A5F"/>
    <w:rsid w:val="00423103"/>
    <w:rsid w:val="004270C4"/>
    <w:rsid w:val="004305FF"/>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6C0B"/>
    <w:rsid w:val="00527BD6"/>
    <w:rsid w:val="005340CA"/>
    <w:rsid w:val="005379E1"/>
    <w:rsid w:val="00540715"/>
    <w:rsid w:val="005444FD"/>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7686"/>
    <w:rsid w:val="00637824"/>
    <w:rsid w:val="00640728"/>
    <w:rsid w:val="00640FEE"/>
    <w:rsid w:val="006507D5"/>
    <w:rsid w:val="00660EE8"/>
    <w:rsid w:val="00663055"/>
    <w:rsid w:val="006660CA"/>
    <w:rsid w:val="00677C2D"/>
    <w:rsid w:val="00680B26"/>
    <w:rsid w:val="00681B66"/>
    <w:rsid w:val="00686EA2"/>
    <w:rsid w:val="00687013"/>
    <w:rsid w:val="0069377A"/>
    <w:rsid w:val="00696BD5"/>
    <w:rsid w:val="006A1BF0"/>
    <w:rsid w:val="006A2910"/>
    <w:rsid w:val="006A467A"/>
    <w:rsid w:val="006B01B0"/>
    <w:rsid w:val="006B1185"/>
    <w:rsid w:val="006B25FC"/>
    <w:rsid w:val="006B6484"/>
    <w:rsid w:val="006C11DF"/>
    <w:rsid w:val="006C6C31"/>
    <w:rsid w:val="006D0494"/>
    <w:rsid w:val="006D6860"/>
    <w:rsid w:val="006E192A"/>
    <w:rsid w:val="006E3F0C"/>
    <w:rsid w:val="006F4F50"/>
    <w:rsid w:val="006F6EBB"/>
    <w:rsid w:val="006F76F3"/>
    <w:rsid w:val="0070051C"/>
    <w:rsid w:val="00702F1A"/>
    <w:rsid w:val="00706C42"/>
    <w:rsid w:val="00712D32"/>
    <w:rsid w:val="00717784"/>
    <w:rsid w:val="00720134"/>
    <w:rsid w:val="00722987"/>
    <w:rsid w:val="0072368E"/>
    <w:rsid w:val="0072640C"/>
    <w:rsid w:val="00727E0C"/>
    <w:rsid w:val="00730B5C"/>
    <w:rsid w:val="00733E74"/>
    <w:rsid w:val="00734C5B"/>
    <w:rsid w:val="007427E5"/>
    <w:rsid w:val="00750FC5"/>
    <w:rsid w:val="00751FCF"/>
    <w:rsid w:val="00752BD6"/>
    <w:rsid w:val="007558EF"/>
    <w:rsid w:val="00760463"/>
    <w:rsid w:val="007612EB"/>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D3DCD"/>
    <w:rsid w:val="007D5069"/>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25E7"/>
    <w:rsid w:val="008446B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D21E8"/>
    <w:rsid w:val="008D46B7"/>
    <w:rsid w:val="008D6418"/>
    <w:rsid w:val="008D7490"/>
    <w:rsid w:val="008E07D3"/>
    <w:rsid w:val="008E1235"/>
    <w:rsid w:val="008E2DAB"/>
    <w:rsid w:val="008E4A2A"/>
    <w:rsid w:val="008E778C"/>
    <w:rsid w:val="008F4DF9"/>
    <w:rsid w:val="00900786"/>
    <w:rsid w:val="009015D9"/>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FE2"/>
    <w:rsid w:val="00995F3C"/>
    <w:rsid w:val="009A5459"/>
    <w:rsid w:val="009B1473"/>
    <w:rsid w:val="009B29E4"/>
    <w:rsid w:val="009B3315"/>
    <w:rsid w:val="009B44A2"/>
    <w:rsid w:val="009B465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378F4"/>
    <w:rsid w:val="00A4641B"/>
    <w:rsid w:val="00A46750"/>
    <w:rsid w:val="00A479C6"/>
    <w:rsid w:val="00A55BCF"/>
    <w:rsid w:val="00A6020A"/>
    <w:rsid w:val="00A62452"/>
    <w:rsid w:val="00A6340A"/>
    <w:rsid w:val="00A63AD5"/>
    <w:rsid w:val="00A70AC8"/>
    <w:rsid w:val="00A74264"/>
    <w:rsid w:val="00A81619"/>
    <w:rsid w:val="00A946D0"/>
    <w:rsid w:val="00A958FA"/>
    <w:rsid w:val="00AA2D12"/>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282F"/>
    <w:rsid w:val="00B338FC"/>
    <w:rsid w:val="00B33DBA"/>
    <w:rsid w:val="00B3471D"/>
    <w:rsid w:val="00B35FF3"/>
    <w:rsid w:val="00B373A8"/>
    <w:rsid w:val="00B37FDB"/>
    <w:rsid w:val="00B41095"/>
    <w:rsid w:val="00B42C3A"/>
    <w:rsid w:val="00B431B2"/>
    <w:rsid w:val="00B50C14"/>
    <w:rsid w:val="00B52B1B"/>
    <w:rsid w:val="00B5373C"/>
    <w:rsid w:val="00B57BD1"/>
    <w:rsid w:val="00B64DBD"/>
    <w:rsid w:val="00B67A15"/>
    <w:rsid w:val="00B714D9"/>
    <w:rsid w:val="00B7360A"/>
    <w:rsid w:val="00B7476D"/>
    <w:rsid w:val="00B829FF"/>
    <w:rsid w:val="00B83118"/>
    <w:rsid w:val="00B8630A"/>
    <w:rsid w:val="00B87386"/>
    <w:rsid w:val="00B972CE"/>
    <w:rsid w:val="00BA0A8C"/>
    <w:rsid w:val="00BA386D"/>
    <w:rsid w:val="00BA46A6"/>
    <w:rsid w:val="00BA5B19"/>
    <w:rsid w:val="00BA78FB"/>
    <w:rsid w:val="00BB3767"/>
    <w:rsid w:val="00BB5BFB"/>
    <w:rsid w:val="00BC54AF"/>
    <w:rsid w:val="00BC77A8"/>
    <w:rsid w:val="00BD1A63"/>
    <w:rsid w:val="00BD403F"/>
    <w:rsid w:val="00BE40FF"/>
    <w:rsid w:val="00BE735F"/>
    <w:rsid w:val="00BF06B9"/>
    <w:rsid w:val="00BF16A4"/>
    <w:rsid w:val="00C0190C"/>
    <w:rsid w:val="00C01DB2"/>
    <w:rsid w:val="00C04C77"/>
    <w:rsid w:val="00C067D2"/>
    <w:rsid w:val="00C06F36"/>
    <w:rsid w:val="00C16509"/>
    <w:rsid w:val="00C179BF"/>
    <w:rsid w:val="00C205F2"/>
    <w:rsid w:val="00C2124A"/>
    <w:rsid w:val="00C27D1E"/>
    <w:rsid w:val="00C3134A"/>
    <w:rsid w:val="00C325D7"/>
    <w:rsid w:val="00C32FF7"/>
    <w:rsid w:val="00C425FE"/>
    <w:rsid w:val="00C504B4"/>
    <w:rsid w:val="00C5152A"/>
    <w:rsid w:val="00C53119"/>
    <w:rsid w:val="00C573CE"/>
    <w:rsid w:val="00C57C65"/>
    <w:rsid w:val="00C757C3"/>
    <w:rsid w:val="00C75CBC"/>
    <w:rsid w:val="00C765D8"/>
    <w:rsid w:val="00C77337"/>
    <w:rsid w:val="00C81C41"/>
    <w:rsid w:val="00C82A2C"/>
    <w:rsid w:val="00C82A7C"/>
    <w:rsid w:val="00C83667"/>
    <w:rsid w:val="00C839DC"/>
    <w:rsid w:val="00C83BBD"/>
    <w:rsid w:val="00C85926"/>
    <w:rsid w:val="00C97CF8"/>
    <w:rsid w:val="00CA02FD"/>
    <w:rsid w:val="00CA2E3F"/>
    <w:rsid w:val="00CC0595"/>
    <w:rsid w:val="00CC2A1C"/>
    <w:rsid w:val="00CC596F"/>
    <w:rsid w:val="00CC6079"/>
    <w:rsid w:val="00CD42FF"/>
    <w:rsid w:val="00CE0DE6"/>
    <w:rsid w:val="00CE4088"/>
    <w:rsid w:val="00CF2D28"/>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3CC0"/>
    <w:rsid w:val="00D7463F"/>
    <w:rsid w:val="00D76C17"/>
    <w:rsid w:val="00D84B1A"/>
    <w:rsid w:val="00D851B1"/>
    <w:rsid w:val="00DA1226"/>
    <w:rsid w:val="00DA5ABA"/>
    <w:rsid w:val="00DA5BF5"/>
    <w:rsid w:val="00DB2555"/>
    <w:rsid w:val="00DB2645"/>
    <w:rsid w:val="00DB2AE8"/>
    <w:rsid w:val="00DB56B2"/>
    <w:rsid w:val="00DB5D0C"/>
    <w:rsid w:val="00DB6184"/>
    <w:rsid w:val="00DC1516"/>
    <w:rsid w:val="00DC205E"/>
    <w:rsid w:val="00DC4C64"/>
    <w:rsid w:val="00DD04B1"/>
    <w:rsid w:val="00DD0884"/>
    <w:rsid w:val="00DD09B6"/>
    <w:rsid w:val="00DD27F9"/>
    <w:rsid w:val="00DD307F"/>
    <w:rsid w:val="00DD4001"/>
    <w:rsid w:val="00DD43F8"/>
    <w:rsid w:val="00DD6FE7"/>
    <w:rsid w:val="00DE5267"/>
    <w:rsid w:val="00DF023E"/>
    <w:rsid w:val="00DF04F3"/>
    <w:rsid w:val="00DF4239"/>
    <w:rsid w:val="00DF4C1C"/>
    <w:rsid w:val="00E010BD"/>
    <w:rsid w:val="00E068C5"/>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6781"/>
    <w:rsid w:val="00EF4888"/>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38ED"/>
    <w:rsid w:val="00FB4F3C"/>
    <w:rsid w:val="00FB771F"/>
    <w:rsid w:val="00FC53C3"/>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2017-07-06T12:48:00Z</cp:lastPrinted>
  <dcterms:created xsi:type="dcterms:W3CDTF">2017-09-13T11:46:00Z</dcterms:created>
  <dcterms:modified xsi:type="dcterms:W3CDTF">2017-09-13T11:46:00Z</dcterms:modified>
</cp:coreProperties>
</file>