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B03850">
        <w:rPr>
          <w:rFonts w:ascii="Arial" w:eastAsia="Times New Roman" w:hAnsi="Arial" w:cs="Arial"/>
          <w:b/>
          <w:snapToGrid w:val="0"/>
          <w:color w:val="000000"/>
          <w:sz w:val="40"/>
          <w:szCs w:val="40"/>
          <w:lang w:val="en-GB"/>
        </w:rPr>
        <w:t>_</w:t>
      </w:r>
    </w:p>
    <w:p w:rsidR="00D33C41" w:rsidRPr="00B0385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40"/>
          <w:lang w:val="en-GB"/>
        </w:rPr>
      </w:pPr>
      <w:r w:rsidRPr="00B03850">
        <w:rPr>
          <w:rFonts w:ascii="Arial" w:eastAsia="Times New Roman" w:hAnsi="Arial" w:cs="Arial"/>
          <w:b/>
          <w:snapToGrid w:val="0"/>
          <w:color w:val="000000"/>
          <w:sz w:val="28"/>
          <w:szCs w:val="40"/>
          <w:lang w:val="en-GB"/>
        </w:rPr>
        <w:t xml:space="preserve">NATIONAL </w:t>
      </w:r>
      <w:r w:rsidR="00382D1D" w:rsidRPr="00B03850">
        <w:rPr>
          <w:rFonts w:ascii="Arial" w:eastAsia="Times New Roman" w:hAnsi="Arial" w:cs="Arial"/>
          <w:b/>
          <w:snapToGrid w:val="0"/>
          <w:color w:val="000000"/>
          <w:sz w:val="28"/>
          <w:szCs w:val="40"/>
          <w:lang w:val="en-GB"/>
        </w:rPr>
        <w:t xml:space="preserve">ASSEMBLY </w:t>
      </w:r>
      <w:r w:rsidR="007A7AE6" w:rsidRPr="00B03850">
        <w:rPr>
          <w:rFonts w:ascii="Arial" w:eastAsia="Times New Roman" w:hAnsi="Arial" w:cs="Arial"/>
          <w:b/>
          <w:snapToGrid w:val="0"/>
          <w:color w:val="000000"/>
          <w:sz w:val="28"/>
          <w:szCs w:val="40"/>
          <w:lang w:val="en-GB"/>
        </w:rPr>
        <w:t xml:space="preserve">QUESTION FOR </w:t>
      </w:r>
      <w:r w:rsidR="00193B0E" w:rsidRPr="00B03850">
        <w:rPr>
          <w:rFonts w:ascii="Arial" w:eastAsia="Times New Roman" w:hAnsi="Arial" w:cs="Arial"/>
          <w:b/>
          <w:snapToGrid w:val="0"/>
          <w:color w:val="000000"/>
          <w:sz w:val="28"/>
          <w:szCs w:val="40"/>
          <w:lang w:val="en-GB"/>
        </w:rPr>
        <w:t>WRITTEN</w:t>
      </w:r>
      <w:r w:rsidRPr="00B03850">
        <w:rPr>
          <w:rFonts w:ascii="Arial" w:eastAsia="Times New Roman" w:hAnsi="Arial" w:cs="Arial"/>
          <w:b/>
          <w:snapToGrid w:val="0"/>
          <w:color w:val="000000"/>
          <w:sz w:val="28"/>
          <w:szCs w:val="40"/>
          <w:lang w:val="en-GB"/>
        </w:rPr>
        <w:t xml:space="preserve"> REPLY</w:t>
      </w:r>
    </w:p>
    <w:p w:rsidR="00D33C41" w:rsidRPr="00B0385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8"/>
          <w:szCs w:val="40"/>
          <w:lang w:val="en-GB"/>
        </w:rPr>
      </w:pPr>
      <w:r w:rsidRPr="00B03850">
        <w:rPr>
          <w:rFonts w:ascii="Arial" w:eastAsia="Times New Roman" w:hAnsi="Arial" w:cs="Arial"/>
          <w:b/>
          <w:snapToGrid w:val="0"/>
          <w:sz w:val="28"/>
          <w:szCs w:val="40"/>
          <w:lang w:val="en-GB"/>
        </w:rPr>
        <w:t>QUESTION NUMBER:</w:t>
      </w:r>
      <w:r w:rsidR="00E556BF" w:rsidRPr="00B03850">
        <w:rPr>
          <w:rFonts w:ascii="Arial" w:eastAsia="Times New Roman" w:hAnsi="Arial" w:cs="Arial"/>
          <w:b/>
          <w:snapToGrid w:val="0"/>
          <w:sz w:val="28"/>
          <w:szCs w:val="40"/>
          <w:lang w:val="en-GB"/>
        </w:rPr>
        <w:t xml:space="preserve"> </w:t>
      </w:r>
      <w:r w:rsidRPr="00B03850">
        <w:rPr>
          <w:rFonts w:ascii="Arial" w:eastAsia="Times New Roman" w:hAnsi="Arial" w:cs="Arial"/>
          <w:b/>
          <w:snapToGrid w:val="0"/>
          <w:sz w:val="28"/>
          <w:szCs w:val="40"/>
          <w:lang w:val="en-GB"/>
        </w:rPr>
        <w:tab/>
      </w:r>
      <w:r w:rsidR="00003917" w:rsidRPr="00B03850">
        <w:rPr>
          <w:rFonts w:ascii="Arial" w:eastAsia="Times New Roman" w:hAnsi="Arial" w:cs="Arial"/>
          <w:b/>
          <w:snapToGrid w:val="0"/>
          <w:sz w:val="28"/>
          <w:szCs w:val="40"/>
          <w:lang w:val="en-GB"/>
        </w:rPr>
        <w:t>1</w:t>
      </w:r>
      <w:r w:rsidR="00D8562A" w:rsidRPr="00B03850">
        <w:rPr>
          <w:rFonts w:ascii="Arial" w:eastAsia="Times New Roman" w:hAnsi="Arial" w:cs="Arial"/>
          <w:b/>
          <w:snapToGrid w:val="0"/>
          <w:sz w:val="28"/>
          <w:szCs w:val="40"/>
          <w:lang w:val="en-GB"/>
        </w:rPr>
        <w:t>9</w:t>
      </w:r>
      <w:r w:rsidR="00507842" w:rsidRPr="00B03850">
        <w:rPr>
          <w:rFonts w:ascii="Arial" w:eastAsia="Times New Roman" w:hAnsi="Arial" w:cs="Arial"/>
          <w:b/>
          <w:snapToGrid w:val="0"/>
          <w:sz w:val="28"/>
          <w:szCs w:val="40"/>
          <w:lang w:val="en-GB"/>
        </w:rPr>
        <w:t>3</w:t>
      </w:r>
      <w:r w:rsidR="00D9274F" w:rsidRPr="00B03850">
        <w:rPr>
          <w:rFonts w:ascii="Arial" w:eastAsia="Times New Roman" w:hAnsi="Arial" w:cs="Arial"/>
          <w:b/>
          <w:snapToGrid w:val="0"/>
          <w:sz w:val="28"/>
          <w:szCs w:val="40"/>
          <w:lang w:val="en-GB"/>
        </w:rPr>
        <w:t>6</w:t>
      </w:r>
    </w:p>
    <w:p w:rsidR="00D33C41" w:rsidRPr="00B03850" w:rsidRDefault="00D33C41" w:rsidP="00FB4659">
      <w:pPr>
        <w:spacing w:after="120" w:line="240" w:lineRule="auto"/>
        <w:jc w:val="center"/>
        <w:rPr>
          <w:rFonts w:ascii="Arial" w:eastAsia="Times New Roman" w:hAnsi="Arial" w:cs="Arial"/>
          <w:b/>
          <w:snapToGrid w:val="0"/>
          <w:sz w:val="28"/>
          <w:szCs w:val="40"/>
          <w:lang w:val="en-GB"/>
        </w:rPr>
      </w:pPr>
      <w:r w:rsidRPr="00B03850">
        <w:rPr>
          <w:rFonts w:ascii="Arial" w:eastAsia="Times New Roman" w:hAnsi="Arial" w:cs="Arial"/>
          <w:b/>
          <w:snapToGrid w:val="0"/>
          <w:sz w:val="28"/>
          <w:szCs w:val="40"/>
          <w:lang w:val="en-GB"/>
        </w:rPr>
        <w:t xml:space="preserve">DATE OF PUBLICATION IN INTERNAL QUESTION PAPER: </w:t>
      </w:r>
      <w:r w:rsidR="00D8562A" w:rsidRPr="00B03850">
        <w:rPr>
          <w:rFonts w:ascii="Arial" w:eastAsia="Times New Roman" w:hAnsi="Arial" w:cs="Arial"/>
          <w:b/>
          <w:snapToGrid w:val="0"/>
          <w:sz w:val="28"/>
          <w:szCs w:val="40"/>
          <w:lang w:val="en-GB"/>
        </w:rPr>
        <w:t>20</w:t>
      </w:r>
      <w:r w:rsidR="00A5068C" w:rsidRPr="00B03850">
        <w:rPr>
          <w:rFonts w:ascii="Arial" w:eastAsia="Times New Roman" w:hAnsi="Arial" w:cs="Arial"/>
          <w:b/>
          <w:snapToGrid w:val="0"/>
          <w:sz w:val="28"/>
          <w:szCs w:val="40"/>
          <w:lang w:val="en-GB"/>
        </w:rPr>
        <w:t xml:space="preserve"> MAY</w:t>
      </w:r>
      <w:r w:rsidR="009E7540" w:rsidRPr="00B03850">
        <w:rPr>
          <w:rFonts w:ascii="Arial" w:eastAsia="Times New Roman" w:hAnsi="Arial" w:cs="Arial"/>
          <w:b/>
          <w:snapToGrid w:val="0"/>
          <w:sz w:val="28"/>
          <w:szCs w:val="40"/>
          <w:lang w:val="en-GB"/>
        </w:rPr>
        <w:t xml:space="preserve"> 202</w:t>
      </w:r>
      <w:r w:rsidR="00571987" w:rsidRPr="00B03850">
        <w:rPr>
          <w:rFonts w:ascii="Arial" w:eastAsia="Times New Roman" w:hAnsi="Arial" w:cs="Arial"/>
          <w:b/>
          <w:snapToGrid w:val="0"/>
          <w:sz w:val="28"/>
          <w:szCs w:val="40"/>
          <w:lang w:val="en-GB"/>
        </w:rPr>
        <w:t>2</w:t>
      </w:r>
    </w:p>
    <w:p w:rsidR="00D33C41" w:rsidRPr="00B03850" w:rsidRDefault="00D33C41" w:rsidP="00FB4659">
      <w:pPr>
        <w:pBdr>
          <w:bottom w:val="single" w:sz="12" w:space="1" w:color="auto"/>
        </w:pBdr>
        <w:spacing w:after="0" w:line="240" w:lineRule="auto"/>
        <w:jc w:val="center"/>
        <w:rPr>
          <w:rFonts w:ascii="Arial" w:eastAsia="Times New Roman" w:hAnsi="Arial" w:cs="Arial"/>
          <w:b/>
          <w:snapToGrid w:val="0"/>
          <w:sz w:val="28"/>
          <w:szCs w:val="40"/>
          <w:lang w:val="en-GB"/>
        </w:rPr>
      </w:pPr>
      <w:r w:rsidRPr="00B03850">
        <w:rPr>
          <w:rFonts w:ascii="Arial" w:eastAsia="Times New Roman" w:hAnsi="Arial" w:cs="Arial"/>
          <w:b/>
          <w:snapToGrid w:val="0"/>
          <w:sz w:val="28"/>
          <w:szCs w:val="40"/>
          <w:lang w:val="en-GB"/>
        </w:rPr>
        <w:t xml:space="preserve">INTERNAL QUESTION PAPER NUMBER:  </w:t>
      </w:r>
      <w:r w:rsidR="00670DC9" w:rsidRPr="00B03850">
        <w:rPr>
          <w:rFonts w:ascii="Arial" w:eastAsia="Times New Roman" w:hAnsi="Arial" w:cs="Arial"/>
          <w:b/>
          <w:snapToGrid w:val="0"/>
          <w:sz w:val="28"/>
          <w:szCs w:val="40"/>
          <w:lang w:val="en-GB"/>
        </w:rPr>
        <w:t>1</w:t>
      </w:r>
      <w:r w:rsidR="00D8562A" w:rsidRPr="00B03850">
        <w:rPr>
          <w:rFonts w:ascii="Arial" w:eastAsia="Times New Roman" w:hAnsi="Arial" w:cs="Arial"/>
          <w:b/>
          <w:snapToGrid w:val="0"/>
          <w:sz w:val="28"/>
          <w:szCs w:val="40"/>
          <w:lang w:val="en-GB"/>
        </w:rPr>
        <w:t>8</w:t>
      </w:r>
      <w:r w:rsidR="00505A71" w:rsidRPr="00B03850">
        <w:rPr>
          <w:rFonts w:ascii="Arial" w:eastAsia="Times New Roman" w:hAnsi="Arial" w:cs="Arial"/>
          <w:b/>
          <w:snapToGrid w:val="0"/>
          <w:sz w:val="28"/>
          <w:szCs w:val="40"/>
          <w:lang w:val="en-GB"/>
        </w:rPr>
        <w:t xml:space="preserve"> </w:t>
      </w:r>
      <w:r w:rsidR="009E7540" w:rsidRPr="00B03850">
        <w:rPr>
          <w:rFonts w:ascii="Arial" w:eastAsia="Times New Roman" w:hAnsi="Arial" w:cs="Arial"/>
          <w:b/>
          <w:snapToGrid w:val="0"/>
          <w:sz w:val="28"/>
          <w:szCs w:val="40"/>
          <w:lang w:val="en-GB"/>
        </w:rPr>
        <w:t>- 202</w:t>
      </w:r>
      <w:r w:rsidR="00343A08" w:rsidRPr="00B03850">
        <w:rPr>
          <w:rFonts w:ascii="Arial" w:eastAsia="Times New Roman" w:hAnsi="Arial" w:cs="Arial"/>
          <w:b/>
          <w:snapToGrid w:val="0"/>
          <w:sz w:val="28"/>
          <w:szCs w:val="40"/>
          <w:lang w:val="en-GB"/>
        </w:rPr>
        <w:t>2</w:t>
      </w:r>
    </w:p>
    <w:p w:rsidR="00D9274F" w:rsidRPr="00B03850" w:rsidRDefault="00D9274F" w:rsidP="00D9274F">
      <w:pPr>
        <w:spacing w:before="100" w:beforeAutospacing="1" w:after="100" w:afterAutospacing="1"/>
        <w:jc w:val="both"/>
        <w:outlineLvl w:val="0"/>
        <w:rPr>
          <w:rFonts w:ascii="Arial" w:hAnsi="Arial" w:cs="Arial"/>
          <w:b/>
          <w:sz w:val="24"/>
          <w:szCs w:val="40"/>
        </w:rPr>
      </w:pPr>
      <w:r w:rsidRPr="00B03850">
        <w:rPr>
          <w:rFonts w:ascii="Arial" w:hAnsi="Arial" w:cs="Arial"/>
          <w:b/>
          <w:sz w:val="24"/>
          <w:szCs w:val="40"/>
        </w:rPr>
        <w:t>1936.</w:t>
      </w:r>
      <w:r w:rsidRPr="00B03850">
        <w:rPr>
          <w:rFonts w:ascii="Arial" w:hAnsi="Arial" w:cs="Arial"/>
          <w:b/>
          <w:sz w:val="24"/>
          <w:szCs w:val="40"/>
        </w:rPr>
        <w:tab/>
        <w:t>Ms B S Masango (DA) to ask the Minister of Social Development</w:t>
      </w:r>
      <w:r w:rsidR="0020316C" w:rsidRPr="00B03850">
        <w:rPr>
          <w:rFonts w:ascii="Arial" w:hAnsi="Arial" w:cs="Arial"/>
          <w:b/>
          <w:sz w:val="24"/>
          <w:szCs w:val="40"/>
        </w:rPr>
        <w:fldChar w:fldCharType="begin"/>
      </w:r>
      <w:r w:rsidRPr="00B03850">
        <w:rPr>
          <w:rFonts w:ascii="Arial" w:hAnsi="Arial" w:cs="Arial"/>
          <w:sz w:val="24"/>
          <w:szCs w:val="40"/>
        </w:rPr>
        <w:instrText xml:space="preserve"> XE "</w:instrText>
      </w:r>
      <w:r w:rsidRPr="00B03850">
        <w:rPr>
          <w:rFonts w:ascii="Arial" w:hAnsi="Arial" w:cs="Arial"/>
          <w:b/>
          <w:sz w:val="24"/>
          <w:szCs w:val="40"/>
          <w:lang w:val="en-GB"/>
        </w:rPr>
        <w:instrText>Social Development</w:instrText>
      </w:r>
      <w:r w:rsidRPr="00B03850">
        <w:rPr>
          <w:rFonts w:ascii="Arial" w:hAnsi="Arial" w:cs="Arial"/>
          <w:sz w:val="24"/>
          <w:szCs w:val="40"/>
        </w:rPr>
        <w:instrText xml:space="preserve">" </w:instrText>
      </w:r>
      <w:r w:rsidR="0020316C" w:rsidRPr="00B03850">
        <w:rPr>
          <w:rFonts w:ascii="Arial" w:hAnsi="Arial" w:cs="Arial"/>
          <w:b/>
          <w:sz w:val="24"/>
          <w:szCs w:val="40"/>
        </w:rPr>
        <w:fldChar w:fldCharType="end"/>
      </w:r>
      <w:r w:rsidRPr="00B03850">
        <w:rPr>
          <w:rFonts w:ascii="Arial" w:hAnsi="Arial" w:cs="Arial"/>
          <w:b/>
          <w:sz w:val="24"/>
          <w:szCs w:val="40"/>
        </w:rPr>
        <w:t>:</w:t>
      </w:r>
    </w:p>
    <w:p w:rsidR="00D9274F" w:rsidRPr="00B03850" w:rsidRDefault="00D9274F" w:rsidP="00D9274F">
      <w:pPr>
        <w:spacing w:before="100" w:beforeAutospacing="1"/>
        <w:ind w:left="720"/>
        <w:jc w:val="both"/>
        <w:rPr>
          <w:rFonts w:ascii="Arial" w:hAnsi="Arial" w:cs="Arial"/>
          <w:sz w:val="24"/>
          <w:szCs w:val="40"/>
        </w:rPr>
      </w:pPr>
      <w:r w:rsidRPr="00B03850">
        <w:rPr>
          <w:rFonts w:ascii="Arial" w:hAnsi="Arial" w:cs="Arial"/>
          <w:sz w:val="24"/>
          <w:szCs w:val="40"/>
        </w:rPr>
        <w:t>Considering the devastating floods that are being experienced in KwaZulu-Natal, what (a) total number of (i) SA Social Security Agency offices and (ii) social development facilities have been damaged as a result, (b) is the total estimated cost of damages for repairs, (c) total number of beneficiaries will be unable to receive their grants, (d) are the areas where beneficiaries will and are most affected and (e) strategies are being implemented by her department in order to operationalise their offices and recover from the devastation?</w:t>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r>
      <w:r w:rsidRPr="00B03850">
        <w:rPr>
          <w:rFonts w:ascii="Arial" w:hAnsi="Arial" w:cs="Arial"/>
          <w:sz w:val="24"/>
          <w:szCs w:val="40"/>
        </w:rPr>
        <w:tab/>
        <w:t>NW2275E</w:t>
      </w:r>
    </w:p>
    <w:p w:rsidR="001414BF" w:rsidRPr="00B03850" w:rsidRDefault="001414BF" w:rsidP="001414BF">
      <w:pPr>
        <w:spacing w:before="240" w:line="240" w:lineRule="auto"/>
        <w:ind w:left="709" w:firstLine="11"/>
        <w:jc w:val="both"/>
        <w:rPr>
          <w:rFonts w:ascii="Arial" w:hAnsi="Arial" w:cs="Arial"/>
          <w:sz w:val="24"/>
          <w:szCs w:val="40"/>
        </w:rPr>
      </w:pPr>
    </w:p>
    <w:p w:rsidR="00DA4793" w:rsidRPr="00B03850" w:rsidRDefault="00DA4793" w:rsidP="00BD3C49">
      <w:pPr>
        <w:spacing w:after="0" w:line="240" w:lineRule="auto"/>
        <w:jc w:val="both"/>
        <w:rPr>
          <w:rFonts w:ascii="Arial" w:eastAsia="Times New Roman" w:hAnsi="Arial" w:cs="Arial"/>
          <w:b/>
          <w:snapToGrid w:val="0"/>
          <w:color w:val="000000"/>
          <w:sz w:val="24"/>
          <w:szCs w:val="40"/>
          <w:lang w:val="en-GB"/>
        </w:rPr>
      </w:pPr>
      <w:r w:rsidRPr="00B03850">
        <w:rPr>
          <w:rFonts w:ascii="Arial" w:eastAsia="Times New Roman" w:hAnsi="Arial" w:cs="Arial"/>
          <w:b/>
          <w:snapToGrid w:val="0"/>
          <w:color w:val="000000"/>
          <w:sz w:val="24"/>
          <w:szCs w:val="40"/>
          <w:lang w:val="en-GB"/>
        </w:rPr>
        <w:t>REPLY:</w:t>
      </w:r>
    </w:p>
    <w:p w:rsidR="009B1CB7" w:rsidRPr="00B03850" w:rsidRDefault="009F7875" w:rsidP="00DA4793">
      <w:pPr>
        <w:spacing w:before="100" w:beforeAutospacing="1" w:after="100" w:afterAutospacing="1"/>
        <w:jc w:val="both"/>
        <w:rPr>
          <w:rFonts w:ascii="Arial" w:hAnsi="Arial" w:cs="Arial"/>
          <w:sz w:val="24"/>
          <w:szCs w:val="40"/>
        </w:rPr>
      </w:pPr>
      <w:r w:rsidRPr="00B03850">
        <w:rPr>
          <w:rFonts w:ascii="Arial" w:hAnsi="Arial" w:cs="Arial"/>
          <w:sz w:val="24"/>
          <w:szCs w:val="40"/>
        </w:rPr>
        <w:t>In the KwaZulu-Natal region,</w:t>
      </w:r>
      <w:r w:rsidR="00725C09" w:rsidRPr="00B03850">
        <w:rPr>
          <w:rFonts w:ascii="Arial" w:hAnsi="Arial" w:cs="Arial"/>
          <w:sz w:val="24"/>
          <w:szCs w:val="40"/>
        </w:rPr>
        <w:t xml:space="preserve"> there is </w:t>
      </w:r>
    </w:p>
    <w:p w:rsidR="009F7875" w:rsidRPr="00B03850" w:rsidRDefault="009F7875" w:rsidP="00DA4793">
      <w:pPr>
        <w:spacing w:before="100" w:beforeAutospacing="1" w:after="100" w:afterAutospacing="1"/>
        <w:jc w:val="both"/>
        <w:rPr>
          <w:rFonts w:ascii="Arial" w:hAnsi="Arial" w:cs="Arial"/>
          <w:sz w:val="24"/>
          <w:szCs w:val="40"/>
        </w:rPr>
      </w:pPr>
      <w:r w:rsidRPr="00B03850">
        <w:rPr>
          <w:rFonts w:ascii="Arial" w:hAnsi="Arial" w:cs="Arial"/>
          <w:sz w:val="24"/>
          <w:szCs w:val="40"/>
        </w:rPr>
        <w:t xml:space="preserve">(a)(i) </w:t>
      </w:r>
      <w:r w:rsidR="001A141E" w:rsidRPr="00B03850">
        <w:rPr>
          <w:rFonts w:ascii="Arial" w:hAnsi="Arial" w:cs="Arial"/>
          <w:sz w:val="24"/>
          <w:szCs w:val="40"/>
        </w:rPr>
        <w:t xml:space="preserve">One </w:t>
      </w:r>
      <w:r w:rsidRPr="00B03850">
        <w:rPr>
          <w:rFonts w:ascii="Arial" w:hAnsi="Arial" w:cs="Arial"/>
          <w:sz w:val="24"/>
          <w:szCs w:val="40"/>
        </w:rPr>
        <w:t xml:space="preserve">SASSA </w:t>
      </w:r>
      <w:r w:rsidR="001A141E" w:rsidRPr="00B03850">
        <w:rPr>
          <w:rFonts w:ascii="Arial" w:hAnsi="Arial" w:cs="Arial"/>
          <w:sz w:val="24"/>
          <w:szCs w:val="40"/>
        </w:rPr>
        <w:t xml:space="preserve">local </w:t>
      </w:r>
      <w:r w:rsidRPr="00B03850">
        <w:rPr>
          <w:rFonts w:ascii="Arial" w:hAnsi="Arial" w:cs="Arial"/>
          <w:sz w:val="24"/>
          <w:szCs w:val="40"/>
        </w:rPr>
        <w:t>office</w:t>
      </w:r>
      <w:r w:rsidR="0099546E" w:rsidRPr="00B03850">
        <w:rPr>
          <w:rFonts w:ascii="Arial" w:hAnsi="Arial" w:cs="Arial"/>
          <w:sz w:val="24"/>
          <w:szCs w:val="40"/>
        </w:rPr>
        <w:t xml:space="preserve"> in Chatsworth that</w:t>
      </w:r>
      <w:r w:rsidR="00725C09" w:rsidRPr="00B03850">
        <w:rPr>
          <w:rFonts w:ascii="Arial" w:hAnsi="Arial" w:cs="Arial"/>
          <w:sz w:val="24"/>
          <w:szCs w:val="40"/>
        </w:rPr>
        <w:t xml:space="preserve"> was damaged by the floods that</w:t>
      </w:r>
      <w:r w:rsidR="001A141E" w:rsidRPr="00B03850">
        <w:rPr>
          <w:rFonts w:ascii="Arial" w:hAnsi="Arial" w:cs="Arial"/>
          <w:sz w:val="24"/>
          <w:szCs w:val="40"/>
        </w:rPr>
        <w:t xml:space="preserve"> services approximately</w:t>
      </w:r>
      <w:r w:rsidR="00481AE2" w:rsidRPr="00B03850">
        <w:rPr>
          <w:rFonts w:ascii="Arial" w:hAnsi="Arial" w:cs="Arial"/>
          <w:sz w:val="24"/>
          <w:szCs w:val="40"/>
        </w:rPr>
        <w:t xml:space="preserve"> 140</w:t>
      </w:r>
      <w:r w:rsidR="005E28C8" w:rsidRPr="00B03850">
        <w:rPr>
          <w:rFonts w:ascii="Arial" w:hAnsi="Arial" w:cs="Arial"/>
          <w:sz w:val="24"/>
          <w:szCs w:val="40"/>
        </w:rPr>
        <w:t xml:space="preserve"> beneficiaries</w:t>
      </w:r>
      <w:r w:rsidR="001A141E" w:rsidRPr="00B03850">
        <w:rPr>
          <w:rFonts w:ascii="Arial" w:hAnsi="Arial" w:cs="Arial"/>
          <w:sz w:val="24"/>
          <w:szCs w:val="40"/>
        </w:rPr>
        <w:t xml:space="preserve"> per </w:t>
      </w:r>
      <w:r w:rsidR="00481AE2" w:rsidRPr="00B03850">
        <w:rPr>
          <w:rFonts w:ascii="Arial" w:hAnsi="Arial" w:cs="Arial"/>
          <w:sz w:val="24"/>
          <w:szCs w:val="40"/>
        </w:rPr>
        <w:t>day</w:t>
      </w:r>
      <w:r w:rsidR="001A141E" w:rsidRPr="00B03850">
        <w:rPr>
          <w:rFonts w:ascii="Arial" w:hAnsi="Arial" w:cs="Arial"/>
          <w:sz w:val="24"/>
          <w:szCs w:val="40"/>
        </w:rPr>
        <w:t xml:space="preserve"> </w:t>
      </w:r>
      <w:r w:rsidR="00013A08" w:rsidRPr="00B03850">
        <w:rPr>
          <w:rFonts w:ascii="Arial" w:hAnsi="Arial" w:cs="Arial"/>
          <w:sz w:val="24"/>
          <w:szCs w:val="40"/>
        </w:rPr>
        <w:t>(ii) No facility under Social Development was damage</w:t>
      </w:r>
      <w:r w:rsidR="00EB43BD" w:rsidRPr="00B03850">
        <w:rPr>
          <w:rFonts w:ascii="Arial" w:hAnsi="Arial" w:cs="Arial"/>
          <w:sz w:val="24"/>
          <w:szCs w:val="40"/>
        </w:rPr>
        <w:t>d.</w:t>
      </w:r>
    </w:p>
    <w:p w:rsidR="009F7875" w:rsidRPr="00B03850" w:rsidRDefault="009F7875" w:rsidP="00DA4793">
      <w:pPr>
        <w:spacing w:before="100" w:beforeAutospacing="1" w:after="100" w:afterAutospacing="1"/>
        <w:jc w:val="both"/>
        <w:rPr>
          <w:rFonts w:ascii="Arial" w:hAnsi="Arial" w:cs="Arial"/>
          <w:sz w:val="24"/>
          <w:szCs w:val="40"/>
        </w:rPr>
      </w:pPr>
      <w:r w:rsidRPr="00B03850">
        <w:rPr>
          <w:rFonts w:ascii="Arial" w:hAnsi="Arial" w:cs="Arial"/>
          <w:sz w:val="24"/>
          <w:szCs w:val="40"/>
        </w:rPr>
        <w:t xml:space="preserve">(b) </w:t>
      </w:r>
      <w:r w:rsidR="001A141E" w:rsidRPr="00B03850">
        <w:rPr>
          <w:rFonts w:ascii="Arial" w:hAnsi="Arial" w:cs="Arial"/>
          <w:sz w:val="24"/>
          <w:szCs w:val="40"/>
        </w:rPr>
        <w:t xml:space="preserve">The roof </w:t>
      </w:r>
      <w:r w:rsidR="0099546E" w:rsidRPr="00B03850">
        <w:rPr>
          <w:rFonts w:ascii="Arial" w:hAnsi="Arial" w:cs="Arial"/>
          <w:sz w:val="24"/>
          <w:szCs w:val="40"/>
        </w:rPr>
        <w:t xml:space="preserve">of the local office </w:t>
      </w:r>
      <w:r w:rsidR="0092648C" w:rsidRPr="00B03850">
        <w:rPr>
          <w:rFonts w:ascii="Arial" w:hAnsi="Arial" w:cs="Arial"/>
          <w:sz w:val="24"/>
          <w:szCs w:val="40"/>
        </w:rPr>
        <w:t xml:space="preserve">(the building is shared with the Department of Home Affairs) </w:t>
      </w:r>
      <w:r w:rsidR="0099546E" w:rsidRPr="00B03850">
        <w:rPr>
          <w:rFonts w:ascii="Arial" w:hAnsi="Arial" w:cs="Arial"/>
          <w:sz w:val="24"/>
          <w:szCs w:val="40"/>
        </w:rPr>
        <w:t xml:space="preserve">was </w:t>
      </w:r>
      <w:r w:rsidR="00725C09" w:rsidRPr="00B03850">
        <w:rPr>
          <w:rFonts w:ascii="Arial" w:hAnsi="Arial" w:cs="Arial"/>
          <w:sz w:val="24"/>
          <w:szCs w:val="40"/>
        </w:rPr>
        <w:t xml:space="preserve">previously </w:t>
      </w:r>
      <w:r w:rsidR="0099546E" w:rsidRPr="00B03850">
        <w:rPr>
          <w:rFonts w:ascii="Arial" w:hAnsi="Arial" w:cs="Arial"/>
          <w:sz w:val="24"/>
          <w:szCs w:val="40"/>
        </w:rPr>
        <w:t>affected by rain damage</w:t>
      </w:r>
      <w:r w:rsidR="001A141E" w:rsidRPr="00B03850">
        <w:rPr>
          <w:rFonts w:ascii="Arial" w:hAnsi="Arial" w:cs="Arial"/>
          <w:sz w:val="24"/>
          <w:szCs w:val="40"/>
        </w:rPr>
        <w:t xml:space="preserve"> </w:t>
      </w:r>
      <w:r w:rsidR="0099546E" w:rsidRPr="00B03850">
        <w:rPr>
          <w:rFonts w:ascii="Arial" w:hAnsi="Arial" w:cs="Arial"/>
          <w:sz w:val="24"/>
          <w:szCs w:val="40"/>
        </w:rPr>
        <w:t>that resulted in the flood</w:t>
      </w:r>
      <w:r w:rsidR="0092648C" w:rsidRPr="00B03850">
        <w:rPr>
          <w:rFonts w:ascii="Arial" w:hAnsi="Arial" w:cs="Arial"/>
          <w:sz w:val="24"/>
          <w:szCs w:val="40"/>
        </w:rPr>
        <w:t>ing of the floor space. This had</w:t>
      </w:r>
      <w:r w:rsidR="0099546E" w:rsidRPr="00B03850">
        <w:rPr>
          <w:rFonts w:ascii="Arial" w:hAnsi="Arial" w:cs="Arial"/>
          <w:sz w:val="24"/>
          <w:szCs w:val="40"/>
        </w:rPr>
        <w:t xml:space="preserve"> </w:t>
      </w:r>
      <w:r w:rsidR="0092648C" w:rsidRPr="00B03850">
        <w:rPr>
          <w:rFonts w:ascii="Arial" w:hAnsi="Arial" w:cs="Arial"/>
          <w:sz w:val="24"/>
          <w:szCs w:val="40"/>
        </w:rPr>
        <w:t xml:space="preserve">a </w:t>
      </w:r>
      <w:r w:rsidR="005E28C8" w:rsidRPr="00B03850">
        <w:rPr>
          <w:rFonts w:ascii="Arial" w:hAnsi="Arial" w:cs="Arial"/>
          <w:sz w:val="24"/>
          <w:szCs w:val="40"/>
        </w:rPr>
        <w:t>temporar</w:t>
      </w:r>
      <w:r w:rsidR="0099546E" w:rsidRPr="00B03850">
        <w:rPr>
          <w:rFonts w:ascii="Arial" w:hAnsi="Arial" w:cs="Arial"/>
          <w:sz w:val="24"/>
          <w:szCs w:val="40"/>
        </w:rPr>
        <w:t>y effect on d</w:t>
      </w:r>
      <w:r w:rsidR="005E28C8" w:rsidRPr="00B03850">
        <w:rPr>
          <w:rFonts w:ascii="Arial" w:hAnsi="Arial" w:cs="Arial"/>
          <w:sz w:val="24"/>
          <w:szCs w:val="40"/>
        </w:rPr>
        <w:t xml:space="preserve">aily </w:t>
      </w:r>
      <w:r w:rsidR="001A141E" w:rsidRPr="00B03850">
        <w:rPr>
          <w:rFonts w:ascii="Arial" w:hAnsi="Arial" w:cs="Arial"/>
          <w:sz w:val="24"/>
          <w:szCs w:val="40"/>
        </w:rPr>
        <w:t xml:space="preserve">operations. According to the estimates from the Provincial Department of Public Works, the </w:t>
      </w:r>
      <w:r w:rsidR="0092648C" w:rsidRPr="00B03850">
        <w:rPr>
          <w:rFonts w:ascii="Arial" w:hAnsi="Arial" w:cs="Arial"/>
          <w:sz w:val="24"/>
          <w:szCs w:val="40"/>
        </w:rPr>
        <w:t xml:space="preserve">estimated </w:t>
      </w:r>
      <w:r w:rsidR="001A141E" w:rsidRPr="00B03850">
        <w:rPr>
          <w:rFonts w:ascii="Arial" w:hAnsi="Arial" w:cs="Arial"/>
          <w:sz w:val="24"/>
          <w:szCs w:val="40"/>
        </w:rPr>
        <w:t xml:space="preserve">costs for repairing the roof </w:t>
      </w:r>
      <w:r w:rsidR="0092648C" w:rsidRPr="00B03850">
        <w:rPr>
          <w:rFonts w:ascii="Arial" w:hAnsi="Arial" w:cs="Arial"/>
          <w:sz w:val="24"/>
          <w:szCs w:val="40"/>
        </w:rPr>
        <w:t>prior to the floods were</w:t>
      </w:r>
      <w:r w:rsidR="001A141E" w:rsidRPr="00B03850">
        <w:rPr>
          <w:rFonts w:ascii="Arial" w:hAnsi="Arial" w:cs="Arial"/>
          <w:sz w:val="24"/>
          <w:szCs w:val="40"/>
        </w:rPr>
        <w:t xml:space="preserve"> estimated </w:t>
      </w:r>
      <w:r w:rsidR="0092648C" w:rsidRPr="00B03850">
        <w:rPr>
          <w:rFonts w:ascii="Arial" w:hAnsi="Arial" w:cs="Arial"/>
          <w:sz w:val="24"/>
          <w:szCs w:val="40"/>
        </w:rPr>
        <w:t xml:space="preserve">at </w:t>
      </w:r>
      <w:r w:rsidR="007C2FB2" w:rsidRPr="00B03850">
        <w:rPr>
          <w:rFonts w:ascii="Arial" w:hAnsi="Arial" w:cs="Arial"/>
          <w:sz w:val="24"/>
          <w:szCs w:val="40"/>
        </w:rPr>
        <w:t>R 17</w:t>
      </w:r>
      <w:r w:rsidR="00996FBF" w:rsidRPr="00B03850">
        <w:rPr>
          <w:rFonts w:ascii="Arial" w:hAnsi="Arial" w:cs="Arial"/>
          <w:sz w:val="24"/>
          <w:szCs w:val="40"/>
        </w:rPr>
        <w:t>,5</w:t>
      </w:r>
      <w:r w:rsidR="0099546E" w:rsidRPr="00B03850">
        <w:rPr>
          <w:rFonts w:ascii="Arial" w:hAnsi="Arial" w:cs="Arial"/>
          <w:sz w:val="24"/>
          <w:szCs w:val="40"/>
        </w:rPr>
        <w:t xml:space="preserve"> mi</w:t>
      </w:r>
      <w:r w:rsidR="007C2FB2" w:rsidRPr="00B03850">
        <w:rPr>
          <w:rFonts w:ascii="Arial" w:hAnsi="Arial" w:cs="Arial"/>
          <w:sz w:val="24"/>
          <w:szCs w:val="40"/>
        </w:rPr>
        <w:t>llion</w:t>
      </w:r>
      <w:r w:rsidR="00996FBF" w:rsidRPr="00B03850">
        <w:rPr>
          <w:rFonts w:ascii="Arial" w:hAnsi="Arial" w:cs="Arial"/>
          <w:sz w:val="24"/>
          <w:szCs w:val="40"/>
        </w:rPr>
        <w:t>.</w:t>
      </w:r>
    </w:p>
    <w:p w:rsidR="0099546E" w:rsidRPr="00B03850" w:rsidRDefault="0099546E" w:rsidP="0099546E">
      <w:pPr>
        <w:spacing w:before="100" w:beforeAutospacing="1" w:after="100" w:afterAutospacing="1"/>
        <w:jc w:val="both"/>
        <w:rPr>
          <w:rFonts w:ascii="Arial" w:hAnsi="Arial" w:cs="Arial"/>
          <w:sz w:val="24"/>
          <w:szCs w:val="40"/>
        </w:rPr>
      </w:pPr>
      <w:r w:rsidRPr="00B03850">
        <w:rPr>
          <w:rFonts w:ascii="Arial" w:hAnsi="Arial" w:cs="Arial"/>
          <w:sz w:val="24"/>
          <w:szCs w:val="40"/>
        </w:rPr>
        <w:lastRenderedPageBreak/>
        <w:t>(c), (d) and (e) Due to the minimal damage no services at SASSA offices were severely compromised and services to grant applicants are continuing as normal.</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2031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FB" w:rsidRDefault="006D3EFB">
      <w:pPr>
        <w:spacing w:after="0" w:line="240" w:lineRule="auto"/>
      </w:pPr>
      <w:r>
        <w:separator/>
      </w:r>
    </w:p>
  </w:endnote>
  <w:endnote w:type="continuationSeparator" w:id="0">
    <w:p w:rsidR="006D3EFB" w:rsidRDefault="006D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0316C">
        <w:pPr>
          <w:pStyle w:val="Footer"/>
          <w:jc w:val="right"/>
        </w:pPr>
        <w:r>
          <w:fldChar w:fldCharType="begin"/>
        </w:r>
        <w:r w:rsidR="00DA4793">
          <w:instrText xml:space="preserve"> PAGE   \* MERGEFORMAT </w:instrText>
        </w:r>
        <w:r>
          <w:fldChar w:fldCharType="separate"/>
        </w:r>
        <w:r w:rsidR="006D3EF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FB" w:rsidRDefault="006D3EFB">
      <w:pPr>
        <w:spacing w:after="0" w:line="240" w:lineRule="auto"/>
      </w:pPr>
      <w:r>
        <w:separator/>
      </w:r>
    </w:p>
  </w:footnote>
  <w:footnote w:type="continuationSeparator" w:id="0">
    <w:p w:rsidR="006D3EFB" w:rsidRDefault="006D3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3A08"/>
    <w:rsid w:val="0001673F"/>
    <w:rsid w:val="00022DAF"/>
    <w:rsid w:val="00026B7B"/>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A141E"/>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316C"/>
    <w:rsid w:val="00205109"/>
    <w:rsid w:val="002052D4"/>
    <w:rsid w:val="00207160"/>
    <w:rsid w:val="00214E66"/>
    <w:rsid w:val="0022110D"/>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82E33"/>
    <w:rsid w:val="002932D5"/>
    <w:rsid w:val="002A0F0C"/>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2623B"/>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1AE2"/>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07842"/>
    <w:rsid w:val="00514645"/>
    <w:rsid w:val="00515132"/>
    <w:rsid w:val="00526786"/>
    <w:rsid w:val="0053151F"/>
    <w:rsid w:val="0053181D"/>
    <w:rsid w:val="00531BEB"/>
    <w:rsid w:val="00537B1C"/>
    <w:rsid w:val="00537EFE"/>
    <w:rsid w:val="0054758F"/>
    <w:rsid w:val="00550E05"/>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28C8"/>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43B5"/>
    <w:rsid w:val="00676187"/>
    <w:rsid w:val="0068260E"/>
    <w:rsid w:val="00682F8C"/>
    <w:rsid w:val="00685F7F"/>
    <w:rsid w:val="006867B0"/>
    <w:rsid w:val="006A4DB2"/>
    <w:rsid w:val="006B0E09"/>
    <w:rsid w:val="006C6488"/>
    <w:rsid w:val="006D024F"/>
    <w:rsid w:val="006D1DFA"/>
    <w:rsid w:val="006D3EFB"/>
    <w:rsid w:val="006D6338"/>
    <w:rsid w:val="006E4581"/>
    <w:rsid w:val="006E5299"/>
    <w:rsid w:val="006E5C58"/>
    <w:rsid w:val="006E62F1"/>
    <w:rsid w:val="006F0EB0"/>
    <w:rsid w:val="006F1316"/>
    <w:rsid w:val="006F3E48"/>
    <w:rsid w:val="006F407C"/>
    <w:rsid w:val="006F6F8E"/>
    <w:rsid w:val="00702A10"/>
    <w:rsid w:val="00711C80"/>
    <w:rsid w:val="007130F6"/>
    <w:rsid w:val="007139C1"/>
    <w:rsid w:val="00716453"/>
    <w:rsid w:val="007209B7"/>
    <w:rsid w:val="00721A9B"/>
    <w:rsid w:val="00722460"/>
    <w:rsid w:val="0072387B"/>
    <w:rsid w:val="00724E78"/>
    <w:rsid w:val="00725C09"/>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2FB2"/>
    <w:rsid w:val="007C792C"/>
    <w:rsid w:val="007D0892"/>
    <w:rsid w:val="007D6644"/>
    <w:rsid w:val="007D78D7"/>
    <w:rsid w:val="007E24D7"/>
    <w:rsid w:val="007E387C"/>
    <w:rsid w:val="007E4506"/>
    <w:rsid w:val="007E799B"/>
    <w:rsid w:val="007F4E1A"/>
    <w:rsid w:val="007F7022"/>
    <w:rsid w:val="00801103"/>
    <w:rsid w:val="00803018"/>
    <w:rsid w:val="00804CF5"/>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48C"/>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546E"/>
    <w:rsid w:val="00996871"/>
    <w:rsid w:val="0099694C"/>
    <w:rsid w:val="00996FBF"/>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7875"/>
    <w:rsid w:val="00A00B0F"/>
    <w:rsid w:val="00A03249"/>
    <w:rsid w:val="00A0436F"/>
    <w:rsid w:val="00A1031A"/>
    <w:rsid w:val="00A11A40"/>
    <w:rsid w:val="00A11EBD"/>
    <w:rsid w:val="00A12E03"/>
    <w:rsid w:val="00A20D1C"/>
    <w:rsid w:val="00A21AE1"/>
    <w:rsid w:val="00A32DA2"/>
    <w:rsid w:val="00A34E32"/>
    <w:rsid w:val="00A400BA"/>
    <w:rsid w:val="00A436F0"/>
    <w:rsid w:val="00A5068C"/>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3850"/>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36C7C"/>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C7618"/>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513DE"/>
    <w:rsid w:val="00D61A84"/>
    <w:rsid w:val="00D67D54"/>
    <w:rsid w:val="00D703A5"/>
    <w:rsid w:val="00D71E36"/>
    <w:rsid w:val="00D77748"/>
    <w:rsid w:val="00D80E2E"/>
    <w:rsid w:val="00D8562A"/>
    <w:rsid w:val="00D9274F"/>
    <w:rsid w:val="00DA1E4E"/>
    <w:rsid w:val="00DA4793"/>
    <w:rsid w:val="00DA74BE"/>
    <w:rsid w:val="00DB32F0"/>
    <w:rsid w:val="00DC028F"/>
    <w:rsid w:val="00DC221D"/>
    <w:rsid w:val="00DC5658"/>
    <w:rsid w:val="00DD69F1"/>
    <w:rsid w:val="00DD6AF0"/>
    <w:rsid w:val="00DD7FD5"/>
    <w:rsid w:val="00DE1FB3"/>
    <w:rsid w:val="00DF142E"/>
    <w:rsid w:val="00DF27C3"/>
    <w:rsid w:val="00DF476E"/>
    <w:rsid w:val="00E00811"/>
    <w:rsid w:val="00E01BCD"/>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4468"/>
    <w:rsid w:val="00EA6980"/>
    <w:rsid w:val="00EB4117"/>
    <w:rsid w:val="00EB43BD"/>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26EA-0926-448D-9C1B-BCE3E9C7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2022-06-09T14:06:00Z</cp:lastPrinted>
  <dcterms:created xsi:type="dcterms:W3CDTF">2022-07-05T13:15:00Z</dcterms:created>
  <dcterms:modified xsi:type="dcterms:W3CDTF">2022-07-05T13:15:00Z</dcterms:modified>
</cp:coreProperties>
</file>